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9330" w14:textId="77777777" w:rsidR="00276388" w:rsidRPr="00CE390A" w:rsidRDefault="00276388" w:rsidP="00A74BCD">
      <w:pPr>
        <w:pStyle w:val="Text"/>
        <w:spacing w:line="360" w:lineRule="exact"/>
        <w:ind w:left="2835" w:hanging="2835"/>
        <w:rPr>
          <w:rFonts w:ascii="Arial" w:hAnsi="Arial" w:cs="Arial"/>
          <w:b/>
          <w:bCs/>
        </w:rPr>
      </w:pPr>
    </w:p>
    <w:p w14:paraId="1CEC0C4A" w14:textId="6D3397D1" w:rsidR="00C83FC0" w:rsidRPr="00CE390A" w:rsidRDefault="009B5037" w:rsidP="00A74BCD">
      <w:pPr>
        <w:pStyle w:val="Text"/>
        <w:spacing w:line="360" w:lineRule="exact"/>
        <w:ind w:left="2835" w:hanging="2835"/>
        <w:rPr>
          <w:rFonts w:ascii="Arial" w:hAnsi="Arial" w:cs="Arial"/>
          <w:b/>
          <w:bCs/>
          <w:sz w:val="28"/>
        </w:rPr>
      </w:pPr>
      <w:r w:rsidRPr="00CE390A">
        <w:rPr>
          <w:rFonts w:ascii="Arial" w:hAnsi="Arial" w:cs="Arial"/>
          <w:b/>
          <w:bCs/>
          <w:sz w:val="28"/>
        </w:rPr>
        <w:t>Pressemitteilung</w:t>
      </w:r>
      <w:r w:rsidR="00C83FC0" w:rsidRPr="00CE390A">
        <w:rPr>
          <w:rFonts w:ascii="Arial" w:hAnsi="Arial" w:cs="Arial"/>
          <w:b/>
          <w:bCs/>
          <w:sz w:val="28"/>
        </w:rPr>
        <w:br/>
      </w:r>
    </w:p>
    <w:p w14:paraId="667B7491" w14:textId="19391A83" w:rsidR="00C83FC0" w:rsidRPr="00CE390A" w:rsidRDefault="00EC0985" w:rsidP="0083509F">
      <w:pPr>
        <w:spacing w:line="360" w:lineRule="exact"/>
        <w:outlineLvl w:val="0"/>
        <w:rPr>
          <w:rFonts w:ascii="Arial" w:hAnsi="Arial" w:cs="Arial"/>
          <w:b/>
          <w:color w:val="000000"/>
          <w:sz w:val="28"/>
          <w:szCs w:val="22"/>
          <w:lang w:val="de-DE"/>
        </w:rPr>
      </w:pPr>
      <w:r w:rsidRPr="00CE390A">
        <w:rPr>
          <w:rFonts w:ascii="Arial" w:hAnsi="Arial" w:cs="Arial"/>
          <w:b/>
          <w:color w:val="000000"/>
          <w:sz w:val="28"/>
          <w:szCs w:val="22"/>
          <w:lang w:val="de-DE"/>
        </w:rPr>
        <w:t xml:space="preserve">Glasfaserausbau Ostholstein: </w:t>
      </w:r>
      <w:r w:rsidR="009618EB" w:rsidRPr="00CE390A">
        <w:rPr>
          <w:rFonts w:ascii="Arial" w:hAnsi="Arial" w:cs="Arial"/>
          <w:b/>
          <w:color w:val="000000"/>
          <w:sz w:val="28"/>
          <w:szCs w:val="22"/>
          <w:lang w:val="de-DE"/>
        </w:rPr>
        <w:t>Ahrensbök sagt „Ja“ zu Glasfaser</w:t>
      </w:r>
    </w:p>
    <w:p w14:paraId="6A3619CC" w14:textId="77777777" w:rsidR="00FE5190" w:rsidRPr="00CE390A" w:rsidRDefault="00FE5190" w:rsidP="0083509F">
      <w:pPr>
        <w:spacing w:line="360" w:lineRule="exact"/>
        <w:outlineLvl w:val="0"/>
        <w:rPr>
          <w:rFonts w:ascii="Arial" w:hAnsi="Arial" w:cs="Arial"/>
          <w:b/>
          <w:color w:val="000000"/>
          <w:sz w:val="22"/>
          <w:szCs w:val="22"/>
          <w:lang w:val="de-DE"/>
        </w:rPr>
      </w:pPr>
    </w:p>
    <w:p w14:paraId="3DEB58C8" w14:textId="2AABA1CD" w:rsidR="00E279DE" w:rsidRPr="00CE390A" w:rsidRDefault="009618EB" w:rsidP="00E97612">
      <w:pPr>
        <w:pStyle w:val="Text"/>
        <w:numPr>
          <w:ilvl w:val="0"/>
          <w:numId w:val="3"/>
        </w:numPr>
        <w:spacing w:line="360" w:lineRule="exact"/>
        <w:ind w:right="-1"/>
        <w:rPr>
          <w:rFonts w:ascii="Arial" w:hAnsi="Arial" w:cs="Arial"/>
          <w:b/>
          <w:bCs/>
        </w:rPr>
      </w:pPr>
      <w:r w:rsidRPr="00CE390A">
        <w:rPr>
          <w:rFonts w:ascii="Arial" w:hAnsi="Arial" w:cs="Arial"/>
          <w:b/>
          <w:bCs/>
        </w:rPr>
        <w:t>Ahrensbök</w:t>
      </w:r>
      <w:r w:rsidR="00E279DE" w:rsidRPr="00CE390A">
        <w:rPr>
          <w:rFonts w:ascii="Arial" w:hAnsi="Arial" w:cs="Arial"/>
          <w:b/>
          <w:bCs/>
        </w:rPr>
        <w:t xml:space="preserve"> </w:t>
      </w:r>
      <w:r w:rsidR="004B37EB" w:rsidRPr="00CE390A">
        <w:rPr>
          <w:rFonts w:ascii="Arial" w:hAnsi="Arial" w:cs="Arial"/>
          <w:b/>
          <w:bCs/>
        </w:rPr>
        <w:t>erreich</w:t>
      </w:r>
      <w:r w:rsidRPr="00CE390A">
        <w:rPr>
          <w:rFonts w:ascii="Arial" w:hAnsi="Arial" w:cs="Arial"/>
          <w:b/>
          <w:bCs/>
        </w:rPr>
        <w:t>t</w:t>
      </w:r>
      <w:r w:rsidR="004B37EB" w:rsidRPr="00CE390A">
        <w:rPr>
          <w:rFonts w:ascii="Arial" w:hAnsi="Arial" w:cs="Arial"/>
          <w:b/>
          <w:bCs/>
        </w:rPr>
        <w:t xml:space="preserve"> die erforderliche Quote</w:t>
      </w:r>
      <w:r w:rsidRPr="00CE390A">
        <w:rPr>
          <w:rFonts w:ascii="Arial" w:hAnsi="Arial" w:cs="Arial"/>
          <w:b/>
          <w:bCs/>
        </w:rPr>
        <w:t xml:space="preserve"> von 60 %</w:t>
      </w:r>
    </w:p>
    <w:p w14:paraId="13294E01" w14:textId="11F92D62" w:rsidR="00E61A9C" w:rsidRPr="00CE390A" w:rsidRDefault="009E08BC" w:rsidP="00E97612">
      <w:pPr>
        <w:pStyle w:val="Text"/>
        <w:numPr>
          <w:ilvl w:val="0"/>
          <w:numId w:val="3"/>
        </w:numPr>
        <w:spacing w:line="360" w:lineRule="exact"/>
        <w:ind w:right="-1"/>
        <w:rPr>
          <w:rFonts w:ascii="Arial" w:hAnsi="Arial" w:cs="Arial"/>
          <w:b/>
          <w:bCs/>
        </w:rPr>
      </w:pPr>
      <w:r w:rsidRPr="00CE390A">
        <w:rPr>
          <w:rFonts w:ascii="Arial" w:hAnsi="Arial" w:cs="Arial"/>
          <w:b/>
          <w:bCs/>
        </w:rPr>
        <w:t xml:space="preserve">Aktionsgebiet </w:t>
      </w:r>
      <w:r w:rsidR="009618EB" w:rsidRPr="00CE390A">
        <w:rPr>
          <w:rFonts w:ascii="Arial" w:hAnsi="Arial" w:cs="Arial"/>
          <w:b/>
          <w:bCs/>
        </w:rPr>
        <w:t>Acht</w:t>
      </w:r>
      <w:r w:rsidR="00170936">
        <w:rPr>
          <w:rFonts w:ascii="Arial" w:hAnsi="Arial" w:cs="Arial"/>
          <w:b/>
          <w:bCs/>
        </w:rPr>
        <w:t>: Verträge noch bis</w:t>
      </w:r>
      <w:r w:rsidR="006D4A37" w:rsidRPr="00CE390A">
        <w:rPr>
          <w:rFonts w:ascii="Arial" w:hAnsi="Arial" w:cs="Arial"/>
          <w:b/>
          <w:bCs/>
        </w:rPr>
        <w:t xml:space="preserve"> </w:t>
      </w:r>
      <w:r w:rsidR="009618EB" w:rsidRPr="00CE390A">
        <w:rPr>
          <w:rFonts w:ascii="Arial" w:hAnsi="Arial" w:cs="Arial"/>
          <w:b/>
          <w:bCs/>
        </w:rPr>
        <w:t>11</w:t>
      </w:r>
      <w:r w:rsidR="006D4A37" w:rsidRPr="00CE390A">
        <w:rPr>
          <w:rFonts w:ascii="Arial" w:hAnsi="Arial" w:cs="Arial"/>
          <w:b/>
          <w:bCs/>
        </w:rPr>
        <w:t xml:space="preserve">. </w:t>
      </w:r>
      <w:r w:rsidR="009618EB" w:rsidRPr="00CE390A">
        <w:rPr>
          <w:rFonts w:ascii="Arial" w:hAnsi="Arial" w:cs="Arial"/>
          <w:b/>
          <w:bCs/>
        </w:rPr>
        <w:t>November</w:t>
      </w:r>
      <w:r w:rsidR="00170936">
        <w:rPr>
          <w:rFonts w:ascii="Arial" w:hAnsi="Arial" w:cs="Arial"/>
          <w:b/>
          <w:bCs/>
        </w:rPr>
        <w:t xml:space="preserve"> einreichen</w:t>
      </w:r>
    </w:p>
    <w:p w14:paraId="5BE7ACCE" w14:textId="1F4EC093" w:rsidR="00E279DE" w:rsidRPr="00CE390A" w:rsidRDefault="0088575A" w:rsidP="00E97612">
      <w:pPr>
        <w:pStyle w:val="Text"/>
        <w:numPr>
          <w:ilvl w:val="0"/>
          <w:numId w:val="3"/>
        </w:numPr>
        <w:spacing w:line="360" w:lineRule="exact"/>
        <w:ind w:right="-1"/>
        <w:rPr>
          <w:rFonts w:ascii="Arial" w:hAnsi="Arial" w:cs="Arial"/>
          <w:b/>
          <w:bCs/>
        </w:rPr>
      </w:pPr>
      <w:r>
        <w:rPr>
          <w:rFonts w:ascii="Arial" w:hAnsi="Arial" w:cs="Arial"/>
          <w:b/>
          <w:bCs/>
        </w:rPr>
        <w:t>A</w:t>
      </w:r>
      <w:r w:rsidR="00170936">
        <w:rPr>
          <w:rFonts w:ascii="Arial" w:hAnsi="Arial" w:cs="Arial"/>
          <w:b/>
          <w:bCs/>
        </w:rPr>
        <w:t xml:space="preserve">m 12. November starten </w:t>
      </w:r>
      <w:r w:rsidR="009618EB" w:rsidRPr="00CE390A">
        <w:rPr>
          <w:rFonts w:ascii="Arial" w:hAnsi="Arial" w:cs="Arial"/>
          <w:b/>
          <w:bCs/>
        </w:rPr>
        <w:t>Dahme, Grube und Riepsdorf in die Vermarktung</w:t>
      </w:r>
      <w:r w:rsidR="00170936">
        <w:rPr>
          <w:rFonts w:ascii="Arial" w:hAnsi="Arial" w:cs="Arial"/>
          <w:b/>
          <w:bCs/>
        </w:rPr>
        <w:t>sphase</w:t>
      </w:r>
    </w:p>
    <w:p w14:paraId="3AF8C31C" w14:textId="77777777" w:rsidR="004E0EC3" w:rsidRPr="00CE390A" w:rsidRDefault="004E0EC3" w:rsidP="00A2547F">
      <w:pPr>
        <w:spacing w:line="360" w:lineRule="exact"/>
        <w:rPr>
          <w:rFonts w:ascii="Arial" w:hAnsi="Arial" w:cs="Arial"/>
          <w:color w:val="000000"/>
          <w:sz w:val="22"/>
          <w:szCs w:val="22"/>
          <w:lang w:val="de-DE"/>
        </w:rPr>
      </w:pPr>
    </w:p>
    <w:p w14:paraId="185E4769" w14:textId="664F5E83" w:rsidR="00C5273D" w:rsidRPr="00CE390A" w:rsidRDefault="009E08BC" w:rsidP="00A2547F">
      <w:pPr>
        <w:spacing w:line="360" w:lineRule="exact"/>
        <w:rPr>
          <w:rFonts w:ascii="Arial" w:hAnsi="Arial" w:cs="Arial"/>
          <w:color w:val="000000"/>
          <w:sz w:val="22"/>
          <w:szCs w:val="22"/>
          <w:lang w:val="de-DE"/>
        </w:rPr>
      </w:pPr>
      <w:r w:rsidRPr="00CE390A">
        <w:rPr>
          <w:rFonts w:ascii="Arial" w:hAnsi="Arial" w:cs="Arial"/>
          <w:color w:val="000000"/>
          <w:sz w:val="22"/>
          <w:szCs w:val="22"/>
          <w:lang w:val="de-DE"/>
        </w:rPr>
        <w:t xml:space="preserve">Kiel, </w:t>
      </w:r>
      <w:r w:rsidR="009618EB" w:rsidRPr="00CE390A">
        <w:rPr>
          <w:rFonts w:ascii="Arial" w:hAnsi="Arial" w:cs="Arial"/>
          <w:color w:val="000000"/>
          <w:sz w:val="22"/>
          <w:szCs w:val="22"/>
          <w:lang w:val="de-DE"/>
        </w:rPr>
        <w:t>02</w:t>
      </w:r>
      <w:r w:rsidR="006D4A37" w:rsidRPr="00CE390A">
        <w:rPr>
          <w:rFonts w:ascii="Arial" w:hAnsi="Arial" w:cs="Arial"/>
          <w:color w:val="000000"/>
          <w:sz w:val="22"/>
          <w:szCs w:val="22"/>
          <w:lang w:val="de-DE"/>
        </w:rPr>
        <w:t>.</w:t>
      </w:r>
      <w:r w:rsidR="009618EB" w:rsidRPr="00CE390A">
        <w:rPr>
          <w:rFonts w:ascii="Arial" w:hAnsi="Arial" w:cs="Arial"/>
          <w:color w:val="000000"/>
          <w:sz w:val="22"/>
          <w:szCs w:val="22"/>
          <w:lang w:val="de-DE"/>
        </w:rPr>
        <w:t>11</w:t>
      </w:r>
      <w:r w:rsidR="00C83FC0" w:rsidRPr="00CE390A">
        <w:rPr>
          <w:rFonts w:ascii="Arial" w:hAnsi="Arial" w:cs="Arial"/>
          <w:color w:val="000000"/>
          <w:sz w:val="22"/>
          <w:szCs w:val="22"/>
          <w:lang w:val="de-DE"/>
        </w:rPr>
        <w:t>.201</w:t>
      </w:r>
      <w:r w:rsidR="00175F47" w:rsidRPr="00CE390A">
        <w:rPr>
          <w:rFonts w:ascii="Arial" w:hAnsi="Arial" w:cs="Arial"/>
          <w:color w:val="000000"/>
          <w:sz w:val="22"/>
          <w:szCs w:val="22"/>
          <w:lang w:val="de-DE"/>
        </w:rPr>
        <w:t>8</w:t>
      </w:r>
      <w:r w:rsidR="009B5037" w:rsidRPr="00CE390A">
        <w:rPr>
          <w:rFonts w:ascii="Arial" w:hAnsi="Arial" w:cs="Arial"/>
          <w:color w:val="000000"/>
          <w:sz w:val="22"/>
          <w:szCs w:val="22"/>
          <w:lang w:val="de-DE"/>
        </w:rPr>
        <w:t xml:space="preserve"> </w:t>
      </w:r>
      <w:r w:rsidR="009B5037" w:rsidRPr="00CE390A">
        <w:rPr>
          <w:rFonts w:ascii="Arial" w:hAnsi="Arial" w:cs="Arial"/>
          <w:color w:val="000000"/>
          <w:sz w:val="22"/>
          <w:szCs w:val="22"/>
          <w:lang w:val="de-DE"/>
        </w:rPr>
        <w:softHyphen/>
        <w:t xml:space="preserve">– </w:t>
      </w:r>
      <w:r w:rsidR="00D552A7" w:rsidRPr="00CE390A">
        <w:rPr>
          <w:rFonts w:ascii="Arial" w:hAnsi="Arial" w:cs="Arial"/>
          <w:color w:val="000000"/>
          <w:sz w:val="22"/>
          <w:szCs w:val="22"/>
          <w:lang w:val="de-DE"/>
        </w:rPr>
        <w:t xml:space="preserve">Der Zweckverband Ostholstein (ZVO) und die TNG Stadtnetz GmbH </w:t>
      </w:r>
      <w:r w:rsidR="004B37EB" w:rsidRPr="00CE390A">
        <w:rPr>
          <w:rFonts w:ascii="Arial" w:hAnsi="Arial" w:cs="Arial"/>
          <w:color w:val="000000"/>
          <w:sz w:val="22"/>
          <w:szCs w:val="22"/>
          <w:lang w:val="de-DE"/>
        </w:rPr>
        <w:t xml:space="preserve">(TNG) </w:t>
      </w:r>
      <w:r w:rsidR="009618EB" w:rsidRPr="00CE390A">
        <w:rPr>
          <w:rFonts w:ascii="Arial" w:hAnsi="Arial" w:cs="Arial"/>
          <w:color w:val="000000"/>
          <w:sz w:val="22"/>
          <w:szCs w:val="22"/>
          <w:lang w:val="de-DE"/>
        </w:rPr>
        <w:t>vermelden einen</w:t>
      </w:r>
      <w:r w:rsidR="00D552A7" w:rsidRPr="00CE390A">
        <w:rPr>
          <w:rFonts w:ascii="Arial" w:hAnsi="Arial" w:cs="Arial"/>
          <w:color w:val="000000"/>
          <w:sz w:val="22"/>
          <w:szCs w:val="22"/>
          <w:lang w:val="de-DE"/>
        </w:rPr>
        <w:t xml:space="preserve"> weiteren </w:t>
      </w:r>
      <w:r w:rsidR="009618EB" w:rsidRPr="00CE390A">
        <w:rPr>
          <w:rFonts w:ascii="Arial" w:hAnsi="Arial" w:cs="Arial"/>
          <w:color w:val="000000"/>
          <w:sz w:val="22"/>
          <w:szCs w:val="22"/>
          <w:lang w:val="de-DE"/>
        </w:rPr>
        <w:t>Erfolg</w:t>
      </w:r>
      <w:r w:rsidR="00D552A7" w:rsidRPr="00CE390A">
        <w:rPr>
          <w:rFonts w:ascii="Arial" w:hAnsi="Arial" w:cs="Arial"/>
          <w:color w:val="000000"/>
          <w:sz w:val="22"/>
          <w:szCs w:val="22"/>
          <w:lang w:val="de-DE"/>
        </w:rPr>
        <w:t xml:space="preserve"> für das Projekt „GO! Glasfaser</w:t>
      </w:r>
      <w:r w:rsidR="00C74EFA">
        <w:rPr>
          <w:rFonts w:ascii="Arial" w:hAnsi="Arial" w:cs="Arial"/>
          <w:color w:val="000000"/>
          <w:sz w:val="22"/>
          <w:szCs w:val="22"/>
          <w:lang w:val="de-DE"/>
        </w:rPr>
        <w:t>ausbau</w:t>
      </w:r>
      <w:r w:rsidR="00D552A7" w:rsidRPr="00CE390A">
        <w:rPr>
          <w:rFonts w:ascii="Arial" w:hAnsi="Arial" w:cs="Arial"/>
          <w:color w:val="000000"/>
          <w:sz w:val="22"/>
          <w:szCs w:val="22"/>
          <w:lang w:val="de-DE"/>
        </w:rPr>
        <w:t xml:space="preserve"> Ostholstein“. Auch das </w:t>
      </w:r>
      <w:r w:rsidR="009618EB" w:rsidRPr="00CE390A">
        <w:rPr>
          <w:rFonts w:ascii="Arial" w:hAnsi="Arial" w:cs="Arial"/>
          <w:color w:val="000000"/>
          <w:sz w:val="22"/>
          <w:szCs w:val="22"/>
          <w:lang w:val="de-DE"/>
        </w:rPr>
        <w:t>siebte</w:t>
      </w:r>
      <w:r w:rsidR="00D552A7" w:rsidRPr="00CE390A">
        <w:rPr>
          <w:rFonts w:ascii="Arial" w:hAnsi="Arial" w:cs="Arial"/>
          <w:color w:val="000000"/>
          <w:sz w:val="22"/>
          <w:szCs w:val="22"/>
          <w:lang w:val="de-DE"/>
        </w:rPr>
        <w:t xml:space="preserve"> Aktionsgebiet hat die erforderliche Quote </w:t>
      </w:r>
      <w:r w:rsidR="009618EB" w:rsidRPr="00CE390A">
        <w:rPr>
          <w:rFonts w:ascii="Arial" w:hAnsi="Arial" w:cs="Arial"/>
          <w:color w:val="000000"/>
          <w:sz w:val="22"/>
          <w:szCs w:val="22"/>
          <w:lang w:val="de-DE"/>
        </w:rPr>
        <w:t xml:space="preserve">für den Ausbau </w:t>
      </w:r>
      <w:r w:rsidR="004B37EB" w:rsidRPr="00CE390A">
        <w:rPr>
          <w:rFonts w:ascii="Arial" w:hAnsi="Arial" w:cs="Arial"/>
          <w:color w:val="000000"/>
          <w:sz w:val="22"/>
          <w:szCs w:val="22"/>
          <w:lang w:val="de-DE"/>
        </w:rPr>
        <w:t>erreicht.</w:t>
      </w:r>
      <w:r w:rsidR="00D552A7" w:rsidRPr="00CE390A">
        <w:rPr>
          <w:rFonts w:ascii="Arial" w:hAnsi="Arial" w:cs="Arial"/>
          <w:color w:val="000000"/>
          <w:sz w:val="22"/>
          <w:szCs w:val="22"/>
          <w:lang w:val="de-DE"/>
        </w:rPr>
        <w:t xml:space="preserve"> Mehr als 60 % der Haushalte in de</w:t>
      </w:r>
      <w:r w:rsidR="009618EB" w:rsidRPr="00CE390A">
        <w:rPr>
          <w:rFonts w:ascii="Arial" w:hAnsi="Arial" w:cs="Arial"/>
          <w:color w:val="000000"/>
          <w:sz w:val="22"/>
          <w:szCs w:val="22"/>
          <w:lang w:val="de-DE"/>
        </w:rPr>
        <w:t xml:space="preserve">r Gemeinde Ahrensbök </w:t>
      </w:r>
      <w:r w:rsidR="00D552A7" w:rsidRPr="00CE390A">
        <w:rPr>
          <w:rFonts w:ascii="Arial" w:hAnsi="Arial" w:cs="Arial"/>
          <w:color w:val="000000"/>
          <w:sz w:val="22"/>
          <w:szCs w:val="22"/>
          <w:lang w:val="de-DE"/>
        </w:rPr>
        <w:t xml:space="preserve">haben sich dem Projekt für den Bau eines flächendeckenden, kommunalen </w:t>
      </w:r>
      <w:r w:rsidR="009618EB" w:rsidRPr="00CE390A">
        <w:rPr>
          <w:rFonts w:ascii="Arial" w:hAnsi="Arial" w:cs="Arial"/>
          <w:color w:val="000000"/>
          <w:sz w:val="22"/>
          <w:szCs w:val="22"/>
          <w:lang w:val="de-DE"/>
        </w:rPr>
        <w:t>Glasfaser</w:t>
      </w:r>
      <w:r w:rsidR="00D552A7" w:rsidRPr="00CE390A">
        <w:rPr>
          <w:rFonts w:ascii="Arial" w:hAnsi="Arial" w:cs="Arial"/>
          <w:color w:val="000000"/>
          <w:sz w:val="22"/>
          <w:szCs w:val="22"/>
          <w:lang w:val="de-DE"/>
        </w:rPr>
        <w:t xml:space="preserve">netzes angeschlossen </w:t>
      </w:r>
      <w:r w:rsidR="00C5273D">
        <w:rPr>
          <w:rFonts w:ascii="Arial" w:hAnsi="Arial" w:cs="Arial"/>
          <w:color w:val="000000"/>
          <w:sz w:val="22"/>
          <w:szCs w:val="22"/>
          <w:lang w:val="de-DE"/>
        </w:rPr>
        <w:t xml:space="preserve">und </w:t>
      </w:r>
      <w:r w:rsidR="00C5273D" w:rsidRPr="00CE390A">
        <w:rPr>
          <w:rFonts w:ascii="Arial" w:hAnsi="Arial" w:cs="Arial"/>
          <w:color w:val="000000"/>
          <w:sz w:val="22"/>
          <w:szCs w:val="22"/>
          <w:lang w:val="de-DE"/>
        </w:rPr>
        <w:t>ihre Verträge eingereicht.</w:t>
      </w:r>
    </w:p>
    <w:p w14:paraId="705AB96E" w14:textId="77777777" w:rsidR="00D552A7" w:rsidRPr="00CE390A" w:rsidRDefault="00D552A7" w:rsidP="00A2547F">
      <w:pPr>
        <w:spacing w:line="360" w:lineRule="exact"/>
        <w:rPr>
          <w:rFonts w:ascii="Arial" w:hAnsi="Arial" w:cs="Arial"/>
          <w:color w:val="000000"/>
          <w:sz w:val="22"/>
          <w:szCs w:val="22"/>
          <w:lang w:val="de-DE"/>
        </w:rPr>
      </w:pPr>
    </w:p>
    <w:p w14:paraId="0EB3A1FD" w14:textId="3C2FF1A7" w:rsidR="00D552A7" w:rsidRPr="00CE390A" w:rsidRDefault="00D552A7" w:rsidP="00A2547F">
      <w:pPr>
        <w:spacing w:line="360" w:lineRule="exact"/>
        <w:rPr>
          <w:rFonts w:ascii="Arial" w:hAnsi="Arial" w:cs="Arial"/>
          <w:color w:val="000000"/>
          <w:sz w:val="22"/>
          <w:szCs w:val="22"/>
          <w:lang w:val="de-DE"/>
        </w:rPr>
      </w:pPr>
      <w:r w:rsidRPr="00CE390A">
        <w:rPr>
          <w:rFonts w:ascii="Arial" w:hAnsi="Arial" w:cs="Arial"/>
          <w:color w:val="000000"/>
          <w:sz w:val="22"/>
          <w:szCs w:val="22"/>
          <w:lang w:val="de-DE"/>
        </w:rPr>
        <w:t>„</w:t>
      </w:r>
      <w:r w:rsidR="00B8156A" w:rsidRPr="00CE390A">
        <w:rPr>
          <w:rFonts w:ascii="Arial" w:hAnsi="Arial" w:cs="Arial"/>
          <w:color w:val="000000"/>
          <w:sz w:val="22"/>
          <w:szCs w:val="22"/>
          <w:lang w:val="de-DE"/>
        </w:rPr>
        <w:t>Mit dem Erreichen der Quote im siebten</w:t>
      </w:r>
      <w:r w:rsidRPr="00CE390A">
        <w:rPr>
          <w:rFonts w:ascii="Arial" w:hAnsi="Arial" w:cs="Arial"/>
          <w:color w:val="000000"/>
          <w:sz w:val="22"/>
          <w:szCs w:val="22"/>
          <w:lang w:val="de-DE"/>
        </w:rPr>
        <w:t xml:space="preserve"> Aktionsgebiet</w:t>
      </w:r>
      <w:r w:rsidR="00B8156A" w:rsidRPr="00CE390A">
        <w:rPr>
          <w:rFonts w:ascii="Arial" w:hAnsi="Arial" w:cs="Arial"/>
          <w:color w:val="000000"/>
          <w:sz w:val="22"/>
          <w:szCs w:val="22"/>
          <w:lang w:val="de-DE"/>
        </w:rPr>
        <w:t xml:space="preserve"> haben wir ein weiteres Ziel erreicht, das uns wieder </w:t>
      </w:r>
      <w:r w:rsidRPr="00CE390A">
        <w:rPr>
          <w:rFonts w:ascii="Arial" w:hAnsi="Arial" w:cs="Arial"/>
          <w:color w:val="000000"/>
          <w:sz w:val="22"/>
          <w:szCs w:val="22"/>
          <w:lang w:val="de-DE"/>
        </w:rPr>
        <w:t>einen großen Schritt näher</w:t>
      </w:r>
      <w:r w:rsidR="00170936">
        <w:rPr>
          <w:rFonts w:ascii="Arial" w:hAnsi="Arial" w:cs="Arial"/>
          <w:color w:val="000000"/>
          <w:sz w:val="22"/>
          <w:szCs w:val="22"/>
          <w:lang w:val="de-DE"/>
        </w:rPr>
        <w:t xml:space="preserve"> bringt</w:t>
      </w:r>
      <w:r w:rsidR="00B8156A" w:rsidRPr="00CE390A">
        <w:rPr>
          <w:rFonts w:ascii="Arial" w:hAnsi="Arial" w:cs="Arial"/>
          <w:color w:val="000000"/>
          <w:sz w:val="22"/>
          <w:szCs w:val="22"/>
          <w:lang w:val="de-DE"/>
        </w:rPr>
        <w:t xml:space="preserve"> an ein </w:t>
      </w:r>
      <w:r w:rsidRPr="00CE390A">
        <w:rPr>
          <w:rFonts w:ascii="Arial" w:hAnsi="Arial" w:cs="Arial"/>
          <w:color w:val="000000"/>
          <w:sz w:val="22"/>
          <w:szCs w:val="22"/>
          <w:lang w:val="de-DE"/>
        </w:rPr>
        <w:t>Ostholstein</w:t>
      </w:r>
      <w:r w:rsidR="00170936">
        <w:rPr>
          <w:rFonts w:ascii="Arial" w:hAnsi="Arial" w:cs="Arial"/>
          <w:color w:val="000000"/>
          <w:sz w:val="22"/>
          <w:szCs w:val="22"/>
          <w:lang w:val="de-DE"/>
        </w:rPr>
        <w:t>, in dem die Menschen auch in Zukunft gut leben können – da gehört</w:t>
      </w:r>
      <w:r w:rsidR="00B8156A" w:rsidRPr="00CE390A">
        <w:rPr>
          <w:rFonts w:ascii="Arial" w:hAnsi="Arial" w:cs="Arial"/>
          <w:color w:val="000000"/>
          <w:sz w:val="22"/>
          <w:szCs w:val="22"/>
          <w:lang w:val="de-DE"/>
        </w:rPr>
        <w:t xml:space="preserve"> schnelle</w:t>
      </w:r>
      <w:r w:rsidR="00170936">
        <w:rPr>
          <w:rFonts w:ascii="Arial" w:hAnsi="Arial" w:cs="Arial"/>
          <w:color w:val="000000"/>
          <w:sz w:val="22"/>
          <w:szCs w:val="22"/>
          <w:lang w:val="de-DE"/>
        </w:rPr>
        <w:t>s</w:t>
      </w:r>
      <w:r w:rsidR="00B8156A" w:rsidRPr="00CE390A">
        <w:rPr>
          <w:rFonts w:ascii="Arial" w:hAnsi="Arial" w:cs="Arial"/>
          <w:color w:val="000000"/>
          <w:sz w:val="22"/>
          <w:szCs w:val="22"/>
          <w:lang w:val="de-DE"/>
        </w:rPr>
        <w:t xml:space="preserve"> Internet über Glasfaser </w:t>
      </w:r>
      <w:r w:rsidR="00170936">
        <w:rPr>
          <w:rFonts w:ascii="Arial" w:hAnsi="Arial" w:cs="Arial"/>
          <w:color w:val="000000"/>
          <w:sz w:val="22"/>
          <w:szCs w:val="22"/>
          <w:lang w:val="de-DE"/>
        </w:rPr>
        <w:t>einfach dazu</w:t>
      </w:r>
      <w:r w:rsidR="00B8156A" w:rsidRPr="00CE390A">
        <w:rPr>
          <w:rFonts w:ascii="Arial" w:hAnsi="Arial" w:cs="Arial"/>
          <w:color w:val="000000"/>
          <w:sz w:val="22"/>
          <w:szCs w:val="22"/>
          <w:lang w:val="de-DE"/>
        </w:rPr>
        <w:t>“</w:t>
      </w:r>
      <w:r w:rsidRPr="00CE390A">
        <w:rPr>
          <w:rFonts w:ascii="Arial" w:hAnsi="Arial" w:cs="Arial"/>
          <w:color w:val="000000"/>
          <w:sz w:val="22"/>
          <w:szCs w:val="22"/>
          <w:lang w:val="de-DE"/>
        </w:rPr>
        <w:t xml:space="preserve">, so Gesine Strohmeyer, Vorsteherin des ZVO. </w:t>
      </w:r>
    </w:p>
    <w:p w14:paraId="2161C6B2" w14:textId="77777777" w:rsidR="006D4A37" w:rsidRPr="00CE390A" w:rsidRDefault="006D4A37" w:rsidP="00A2547F">
      <w:pPr>
        <w:spacing w:line="360" w:lineRule="exact"/>
        <w:rPr>
          <w:rFonts w:ascii="Arial" w:hAnsi="Arial" w:cs="Arial"/>
          <w:color w:val="000000"/>
          <w:sz w:val="22"/>
          <w:szCs w:val="22"/>
          <w:lang w:val="de-DE"/>
        </w:rPr>
      </w:pPr>
    </w:p>
    <w:p w14:paraId="5A53185B" w14:textId="165655E8" w:rsidR="00FF3EB0" w:rsidRPr="00CE390A" w:rsidRDefault="00156E72" w:rsidP="00FF3EB0">
      <w:pPr>
        <w:spacing w:line="360" w:lineRule="auto"/>
        <w:rPr>
          <w:rFonts w:ascii="Arial" w:hAnsi="Arial" w:cs="Arial"/>
          <w:color w:val="000000"/>
          <w:sz w:val="22"/>
          <w:szCs w:val="22"/>
          <w:lang w:val="de-DE"/>
        </w:rPr>
      </w:pPr>
      <w:r w:rsidRPr="00CE390A">
        <w:rPr>
          <w:rFonts w:ascii="Arial" w:hAnsi="Arial" w:cs="Arial"/>
          <w:color w:val="000000"/>
          <w:sz w:val="22"/>
          <w:szCs w:val="22"/>
          <w:lang w:val="de-DE"/>
        </w:rPr>
        <w:t xml:space="preserve">Das Ergebnis in </w:t>
      </w:r>
      <w:r w:rsidR="00B8156A" w:rsidRPr="00CE390A">
        <w:rPr>
          <w:rFonts w:ascii="Arial" w:hAnsi="Arial" w:cs="Arial"/>
          <w:color w:val="000000"/>
          <w:sz w:val="22"/>
          <w:szCs w:val="22"/>
          <w:lang w:val="de-DE"/>
        </w:rPr>
        <w:t>Ahrensbök</w:t>
      </w:r>
      <w:r w:rsidRPr="00CE390A">
        <w:rPr>
          <w:rFonts w:ascii="Arial" w:hAnsi="Arial" w:cs="Arial"/>
          <w:color w:val="000000"/>
          <w:sz w:val="22"/>
          <w:szCs w:val="22"/>
          <w:lang w:val="de-DE"/>
        </w:rPr>
        <w:t xml:space="preserve"> stimmt zudem positiv für den Endspurt im </w:t>
      </w:r>
      <w:r w:rsidR="00B8156A" w:rsidRPr="00CE390A">
        <w:rPr>
          <w:rFonts w:ascii="Arial" w:hAnsi="Arial" w:cs="Arial"/>
          <w:color w:val="000000"/>
          <w:sz w:val="22"/>
          <w:szCs w:val="22"/>
          <w:lang w:val="de-DE"/>
        </w:rPr>
        <w:t>achten Vermarktungs</w:t>
      </w:r>
      <w:r w:rsidRPr="00CE390A">
        <w:rPr>
          <w:rFonts w:ascii="Arial" w:hAnsi="Arial" w:cs="Arial"/>
          <w:color w:val="000000"/>
          <w:sz w:val="22"/>
          <w:szCs w:val="22"/>
          <w:lang w:val="de-DE"/>
        </w:rPr>
        <w:t xml:space="preserve">gebiet. </w:t>
      </w:r>
      <w:r w:rsidR="007A6BC4" w:rsidRPr="00CE390A">
        <w:rPr>
          <w:rFonts w:ascii="Arial" w:hAnsi="Arial" w:cs="Arial"/>
          <w:color w:val="000000"/>
          <w:sz w:val="22"/>
          <w:szCs w:val="22"/>
          <w:lang w:val="de-DE"/>
        </w:rPr>
        <w:t xml:space="preserve">Interessierte in </w:t>
      </w:r>
      <w:r w:rsidR="00B8156A" w:rsidRPr="00CE390A">
        <w:rPr>
          <w:rFonts w:ascii="Arial" w:hAnsi="Arial" w:cs="Arial"/>
          <w:color w:val="000000"/>
          <w:sz w:val="22"/>
          <w:szCs w:val="22"/>
          <w:lang w:val="de-DE"/>
        </w:rPr>
        <w:t>Grömitz, Kabelhorst, Manhagen, Beschendorf und Kellenhusen</w:t>
      </w:r>
      <w:r w:rsidR="007A6BC4" w:rsidRPr="00CE390A">
        <w:rPr>
          <w:rFonts w:ascii="Arial" w:hAnsi="Arial" w:cs="Arial"/>
          <w:color w:val="000000"/>
          <w:sz w:val="22"/>
          <w:szCs w:val="22"/>
          <w:lang w:val="de-DE"/>
        </w:rPr>
        <w:t xml:space="preserve"> haben noch bis zum </w:t>
      </w:r>
      <w:r w:rsidR="00B8156A" w:rsidRPr="00CE390A">
        <w:rPr>
          <w:rFonts w:ascii="Arial" w:hAnsi="Arial" w:cs="Arial"/>
          <w:color w:val="000000"/>
          <w:sz w:val="22"/>
          <w:szCs w:val="22"/>
          <w:lang w:val="de-DE"/>
        </w:rPr>
        <w:t>11. November</w:t>
      </w:r>
      <w:r w:rsidR="007A6BC4" w:rsidRPr="00CE390A">
        <w:rPr>
          <w:rFonts w:ascii="Arial" w:hAnsi="Arial" w:cs="Arial"/>
          <w:color w:val="000000"/>
          <w:sz w:val="22"/>
          <w:szCs w:val="22"/>
          <w:lang w:val="de-DE"/>
        </w:rPr>
        <w:t xml:space="preserve"> die </w:t>
      </w:r>
      <w:r w:rsidR="00B8156A" w:rsidRPr="00CE390A">
        <w:rPr>
          <w:rFonts w:ascii="Arial" w:hAnsi="Arial" w:cs="Arial"/>
          <w:color w:val="000000"/>
          <w:sz w:val="22"/>
          <w:szCs w:val="22"/>
          <w:lang w:val="de-DE"/>
        </w:rPr>
        <w:t xml:space="preserve">einmalige </w:t>
      </w:r>
      <w:r w:rsidR="007A6BC4" w:rsidRPr="00CE390A">
        <w:rPr>
          <w:rFonts w:ascii="Arial" w:hAnsi="Arial" w:cs="Arial"/>
          <w:color w:val="000000"/>
          <w:sz w:val="22"/>
          <w:szCs w:val="22"/>
          <w:lang w:val="de-DE"/>
        </w:rPr>
        <w:t>Gelegenheit sich ebenfalls einen kostenlosen Glasfaseranschluss zu sichern. Nach dem Ende des Aktionszeitraum</w:t>
      </w:r>
      <w:r w:rsidR="00FF3EB0" w:rsidRPr="00CE390A">
        <w:rPr>
          <w:rFonts w:ascii="Arial" w:hAnsi="Arial" w:cs="Arial"/>
          <w:color w:val="000000"/>
          <w:sz w:val="22"/>
          <w:szCs w:val="22"/>
          <w:lang w:val="de-DE"/>
        </w:rPr>
        <w:t>e</w:t>
      </w:r>
      <w:r w:rsidR="007A6BC4" w:rsidRPr="00CE390A">
        <w:rPr>
          <w:rFonts w:ascii="Arial" w:hAnsi="Arial" w:cs="Arial"/>
          <w:color w:val="000000"/>
          <w:sz w:val="22"/>
          <w:szCs w:val="22"/>
          <w:lang w:val="de-DE"/>
        </w:rPr>
        <w:t xml:space="preserve">s kostet dieser 980 Euro. </w:t>
      </w:r>
      <w:r w:rsidR="00CE390A" w:rsidRPr="00CE390A">
        <w:rPr>
          <w:rFonts w:ascii="Arial" w:hAnsi="Arial" w:cs="Arial"/>
          <w:color w:val="000000"/>
          <w:sz w:val="22"/>
          <w:szCs w:val="22"/>
          <w:lang w:val="de-DE"/>
        </w:rPr>
        <w:br/>
        <w:t>B</w:t>
      </w:r>
      <w:r w:rsidR="007A6BC4" w:rsidRPr="00CE390A">
        <w:rPr>
          <w:rFonts w:ascii="Arial" w:hAnsi="Arial" w:cs="Arial"/>
          <w:color w:val="000000"/>
          <w:sz w:val="22"/>
          <w:szCs w:val="22"/>
          <w:lang w:val="de-DE"/>
        </w:rPr>
        <w:t xml:space="preserve">is zum </w:t>
      </w:r>
      <w:r w:rsidR="00B8156A" w:rsidRPr="00CE390A">
        <w:rPr>
          <w:rFonts w:ascii="Arial" w:hAnsi="Arial" w:cs="Arial"/>
          <w:color w:val="000000"/>
          <w:sz w:val="22"/>
          <w:szCs w:val="22"/>
          <w:lang w:val="de-DE"/>
        </w:rPr>
        <w:t>10. November</w:t>
      </w:r>
      <w:r w:rsidR="007A6BC4" w:rsidRPr="00CE390A">
        <w:rPr>
          <w:rFonts w:ascii="Arial" w:hAnsi="Arial" w:cs="Arial"/>
          <w:color w:val="000000"/>
          <w:sz w:val="22"/>
          <w:szCs w:val="22"/>
          <w:lang w:val="de-DE"/>
        </w:rPr>
        <w:t xml:space="preserve"> stehen TNG-Mitarbeiter an verschiedenen Terminen in den Gemeinden für persönliche Beratungen und Vertragsabschlüss</w:t>
      </w:r>
      <w:r w:rsidR="00FF3EB0" w:rsidRPr="00CE390A">
        <w:rPr>
          <w:rFonts w:ascii="Arial" w:hAnsi="Arial" w:cs="Arial"/>
          <w:color w:val="000000"/>
          <w:sz w:val="22"/>
          <w:szCs w:val="22"/>
          <w:lang w:val="de-DE"/>
        </w:rPr>
        <w:t>e zur Verfügung:</w:t>
      </w:r>
      <w:r w:rsidR="00FF3EB0" w:rsidRPr="00CE390A">
        <w:rPr>
          <w:rFonts w:ascii="Arial" w:hAnsi="Arial" w:cs="Arial"/>
          <w:color w:val="000000"/>
          <w:sz w:val="22"/>
          <w:szCs w:val="22"/>
          <w:lang w:val="de-DE"/>
        </w:rPr>
        <w:br/>
      </w:r>
    </w:p>
    <w:p w14:paraId="4BDD26D3" w14:textId="092A6EA4" w:rsidR="00FF3EB0" w:rsidRPr="006C5359" w:rsidRDefault="00B8156A" w:rsidP="00FF3EB0">
      <w:pPr>
        <w:spacing w:line="360" w:lineRule="auto"/>
        <w:rPr>
          <w:rFonts w:ascii="Arial" w:hAnsi="Arial" w:cs="Arial"/>
          <w:b/>
          <w:color w:val="000000"/>
          <w:sz w:val="22"/>
          <w:szCs w:val="22"/>
          <w:lang w:val="de-DE"/>
        </w:rPr>
      </w:pPr>
      <w:r w:rsidRPr="00CE390A">
        <w:rPr>
          <w:rFonts w:ascii="Arial" w:hAnsi="Arial" w:cs="Arial"/>
          <w:b/>
          <w:color w:val="000000"/>
          <w:sz w:val="22"/>
          <w:szCs w:val="22"/>
          <w:lang w:val="de-DE"/>
        </w:rPr>
        <w:t>Mo</w:t>
      </w:r>
      <w:r w:rsidR="00FF3EB0" w:rsidRPr="00CE390A">
        <w:rPr>
          <w:rFonts w:ascii="Arial" w:hAnsi="Arial" w:cs="Arial"/>
          <w:b/>
          <w:color w:val="000000"/>
          <w:sz w:val="22"/>
          <w:szCs w:val="22"/>
          <w:lang w:val="de-DE"/>
        </w:rPr>
        <w:t xml:space="preserve">. </w:t>
      </w:r>
      <w:r w:rsidRPr="00CE390A">
        <w:rPr>
          <w:rFonts w:ascii="Arial" w:hAnsi="Arial" w:cs="Arial"/>
          <w:b/>
          <w:color w:val="000000"/>
          <w:sz w:val="22"/>
          <w:szCs w:val="22"/>
          <w:lang w:val="de-DE"/>
        </w:rPr>
        <w:t>05.11.</w:t>
      </w:r>
      <w:r w:rsidR="00FF3EB0" w:rsidRPr="00CE390A">
        <w:rPr>
          <w:rFonts w:ascii="Arial" w:hAnsi="Arial" w:cs="Arial"/>
          <w:b/>
          <w:color w:val="000000"/>
          <w:sz w:val="22"/>
          <w:szCs w:val="22"/>
          <w:lang w:val="de-DE"/>
        </w:rPr>
        <w:t>2018, 1</w:t>
      </w:r>
      <w:r w:rsidRPr="00CE390A">
        <w:rPr>
          <w:rFonts w:ascii="Arial" w:hAnsi="Arial" w:cs="Arial"/>
          <w:b/>
          <w:color w:val="000000"/>
          <w:sz w:val="22"/>
          <w:szCs w:val="22"/>
          <w:lang w:val="de-DE"/>
        </w:rPr>
        <w:t>6</w:t>
      </w:r>
      <w:r w:rsidR="00FF3EB0" w:rsidRPr="00CE390A">
        <w:rPr>
          <w:rFonts w:ascii="Arial" w:hAnsi="Arial" w:cs="Arial"/>
          <w:b/>
          <w:color w:val="000000"/>
          <w:sz w:val="22"/>
          <w:szCs w:val="22"/>
          <w:lang w:val="de-DE"/>
        </w:rPr>
        <w:t>-1</w:t>
      </w:r>
      <w:r w:rsidRPr="00CE390A">
        <w:rPr>
          <w:rFonts w:ascii="Arial" w:hAnsi="Arial" w:cs="Arial"/>
          <w:b/>
          <w:color w:val="000000"/>
          <w:sz w:val="22"/>
          <w:szCs w:val="22"/>
          <w:lang w:val="de-DE"/>
        </w:rPr>
        <w:t>9</w:t>
      </w:r>
      <w:r w:rsidR="00FF3EB0" w:rsidRPr="00CE390A">
        <w:rPr>
          <w:rFonts w:ascii="Arial" w:hAnsi="Arial" w:cs="Arial"/>
          <w:b/>
          <w:color w:val="000000"/>
          <w:sz w:val="22"/>
          <w:szCs w:val="22"/>
          <w:lang w:val="de-DE"/>
        </w:rPr>
        <w:t xml:space="preserve"> Uhr</w:t>
      </w:r>
      <w:r w:rsidR="00170936">
        <w:rPr>
          <w:rFonts w:ascii="Arial" w:hAnsi="Arial" w:cs="Arial"/>
          <w:b/>
          <w:color w:val="000000"/>
          <w:sz w:val="22"/>
          <w:szCs w:val="22"/>
          <w:lang w:val="de-DE"/>
        </w:rPr>
        <w:t>:</w:t>
      </w:r>
      <w:r w:rsidR="00FF3EB0" w:rsidRPr="00CE390A">
        <w:rPr>
          <w:rFonts w:ascii="Arial" w:hAnsi="Arial" w:cs="Arial"/>
          <w:b/>
          <w:color w:val="000000"/>
          <w:sz w:val="22"/>
          <w:szCs w:val="22"/>
          <w:lang w:val="de-DE"/>
        </w:rPr>
        <w:t xml:space="preserve"> </w:t>
      </w:r>
      <w:r w:rsidRPr="006C5359">
        <w:rPr>
          <w:rFonts w:ascii="Arial" w:hAnsi="Arial" w:cs="Arial"/>
          <w:b/>
          <w:color w:val="000000"/>
          <w:sz w:val="22"/>
          <w:szCs w:val="22"/>
          <w:lang w:val="de-DE"/>
        </w:rPr>
        <w:t>Rathaus Grömitz, Kirchenstraße 11, Grömitz</w:t>
      </w:r>
      <w:r w:rsidR="00FF3EB0" w:rsidRPr="006C5359">
        <w:rPr>
          <w:rFonts w:ascii="Arial" w:hAnsi="Arial" w:cs="Arial"/>
          <w:b/>
          <w:color w:val="000000"/>
          <w:sz w:val="22"/>
          <w:szCs w:val="22"/>
          <w:lang w:val="de-DE"/>
        </w:rPr>
        <w:t> </w:t>
      </w:r>
    </w:p>
    <w:p w14:paraId="02BF9746" w14:textId="3BE33663" w:rsidR="00FF3EB0" w:rsidRPr="006C5359" w:rsidRDefault="00B8156A" w:rsidP="00FF3EB0">
      <w:pPr>
        <w:spacing w:line="360" w:lineRule="auto"/>
        <w:rPr>
          <w:rFonts w:ascii="Arial" w:hAnsi="Arial" w:cs="Arial"/>
          <w:b/>
          <w:color w:val="000000"/>
          <w:sz w:val="22"/>
          <w:szCs w:val="22"/>
          <w:lang w:val="de-DE"/>
        </w:rPr>
      </w:pPr>
      <w:r w:rsidRPr="006C5359">
        <w:rPr>
          <w:rFonts w:ascii="Arial" w:hAnsi="Arial" w:cs="Arial"/>
          <w:b/>
          <w:color w:val="000000"/>
          <w:sz w:val="22"/>
          <w:szCs w:val="22"/>
          <w:lang w:val="de-DE"/>
        </w:rPr>
        <w:t>D</w:t>
      </w:r>
      <w:r w:rsidR="00FF3EB0" w:rsidRPr="006C5359">
        <w:rPr>
          <w:rFonts w:ascii="Arial" w:hAnsi="Arial" w:cs="Arial"/>
          <w:b/>
          <w:color w:val="000000"/>
          <w:sz w:val="22"/>
          <w:szCs w:val="22"/>
          <w:lang w:val="de-DE"/>
        </w:rPr>
        <w:t>o. 0</w:t>
      </w:r>
      <w:r w:rsidRPr="006C5359">
        <w:rPr>
          <w:rFonts w:ascii="Arial" w:hAnsi="Arial" w:cs="Arial"/>
          <w:b/>
          <w:color w:val="000000"/>
          <w:sz w:val="22"/>
          <w:szCs w:val="22"/>
          <w:lang w:val="de-DE"/>
        </w:rPr>
        <w:t>8</w:t>
      </w:r>
      <w:r w:rsidR="00FF3EB0" w:rsidRPr="006C5359">
        <w:rPr>
          <w:rFonts w:ascii="Arial" w:hAnsi="Arial" w:cs="Arial"/>
          <w:b/>
          <w:color w:val="000000"/>
          <w:sz w:val="22"/>
          <w:szCs w:val="22"/>
          <w:lang w:val="de-DE"/>
        </w:rPr>
        <w:t>.</w:t>
      </w:r>
      <w:r w:rsidRPr="006C5359">
        <w:rPr>
          <w:rFonts w:ascii="Arial" w:hAnsi="Arial" w:cs="Arial"/>
          <w:b/>
          <w:color w:val="000000"/>
          <w:sz w:val="22"/>
          <w:szCs w:val="22"/>
          <w:lang w:val="de-DE"/>
        </w:rPr>
        <w:t>11</w:t>
      </w:r>
      <w:r w:rsidR="00FF3EB0" w:rsidRPr="006C5359">
        <w:rPr>
          <w:rFonts w:ascii="Arial" w:hAnsi="Arial" w:cs="Arial"/>
          <w:b/>
          <w:color w:val="000000"/>
          <w:sz w:val="22"/>
          <w:szCs w:val="22"/>
          <w:lang w:val="de-DE"/>
        </w:rPr>
        <w:t>.2018, 16-19 Uhr</w:t>
      </w:r>
      <w:r w:rsidR="00170936" w:rsidRPr="006C5359">
        <w:rPr>
          <w:rFonts w:ascii="Arial" w:hAnsi="Arial" w:cs="Arial"/>
          <w:b/>
          <w:color w:val="000000"/>
          <w:sz w:val="22"/>
          <w:szCs w:val="22"/>
          <w:lang w:val="de-DE"/>
        </w:rPr>
        <w:t xml:space="preserve">: </w:t>
      </w:r>
      <w:r w:rsidRPr="006C5359">
        <w:rPr>
          <w:rFonts w:ascii="Arial" w:hAnsi="Arial" w:cs="Arial"/>
          <w:b/>
          <w:color w:val="000000"/>
          <w:sz w:val="22"/>
          <w:szCs w:val="22"/>
          <w:lang w:val="de-DE"/>
        </w:rPr>
        <w:t>F.F. Gerätehaus Brenkenhagen, Grömitzer Straße 41, Grömitz</w:t>
      </w:r>
    </w:p>
    <w:p w14:paraId="4C32E65E" w14:textId="16AA3F45" w:rsidR="00FF3EB0" w:rsidRPr="006C5359" w:rsidRDefault="00B8156A" w:rsidP="00FF3EB0">
      <w:pPr>
        <w:spacing w:line="360" w:lineRule="auto"/>
        <w:rPr>
          <w:rFonts w:ascii="Arial" w:hAnsi="Arial" w:cs="Arial"/>
          <w:b/>
          <w:color w:val="000000"/>
          <w:sz w:val="22"/>
          <w:szCs w:val="22"/>
          <w:lang w:val="de-DE"/>
        </w:rPr>
      </w:pPr>
      <w:r w:rsidRPr="006C5359">
        <w:rPr>
          <w:rFonts w:ascii="Arial" w:hAnsi="Arial" w:cs="Arial"/>
          <w:b/>
          <w:color w:val="000000"/>
          <w:sz w:val="22"/>
          <w:szCs w:val="22"/>
          <w:lang w:val="de-DE"/>
        </w:rPr>
        <w:t>Fr.</w:t>
      </w:r>
      <w:r w:rsidR="00FF3EB0" w:rsidRPr="006C5359">
        <w:rPr>
          <w:rFonts w:ascii="Arial" w:hAnsi="Arial" w:cs="Arial"/>
          <w:b/>
          <w:color w:val="000000"/>
          <w:sz w:val="22"/>
          <w:szCs w:val="22"/>
          <w:lang w:val="de-DE"/>
        </w:rPr>
        <w:t xml:space="preserve"> 0</w:t>
      </w:r>
      <w:r w:rsidRPr="006C5359">
        <w:rPr>
          <w:rFonts w:ascii="Arial" w:hAnsi="Arial" w:cs="Arial"/>
          <w:b/>
          <w:color w:val="000000"/>
          <w:sz w:val="22"/>
          <w:szCs w:val="22"/>
          <w:lang w:val="de-DE"/>
        </w:rPr>
        <w:t>9</w:t>
      </w:r>
      <w:r w:rsidR="00FF3EB0" w:rsidRPr="006C5359">
        <w:rPr>
          <w:rFonts w:ascii="Arial" w:hAnsi="Arial" w:cs="Arial"/>
          <w:b/>
          <w:color w:val="000000"/>
          <w:sz w:val="22"/>
          <w:szCs w:val="22"/>
          <w:lang w:val="de-DE"/>
        </w:rPr>
        <w:t>.</w:t>
      </w:r>
      <w:r w:rsidRPr="006C5359">
        <w:rPr>
          <w:rFonts w:ascii="Arial" w:hAnsi="Arial" w:cs="Arial"/>
          <w:b/>
          <w:color w:val="000000"/>
          <w:sz w:val="22"/>
          <w:szCs w:val="22"/>
          <w:lang w:val="de-DE"/>
        </w:rPr>
        <w:t>11</w:t>
      </w:r>
      <w:r w:rsidR="00FF3EB0" w:rsidRPr="006C5359">
        <w:rPr>
          <w:rFonts w:ascii="Arial" w:hAnsi="Arial" w:cs="Arial"/>
          <w:b/>
          <w:color w:val="000000"/>
          <w:sz w:val="22"/>
          <w:szCs w:val="22"/>
          <w:lang w:val="de-DE"/>
        </w:rPr>
        <w:t>.2018, 1</w:t>
      </w:r>
      <w:r w:rsidRPr="006C5359">
        <w:rPr>
          <w:rFonts w:ascii="Arial" w:hAnsi="Arial" w:cs="Arial"/>
          <w:b/>
          <w:color w:val="000000"/>
          <w:sz w:val="22"/>
          <w:szCs w:val="22"/>
          <w:lang w:val="de-DE"/>
        </w:rPr>
        <w:t>5</w:t>
      </w:r>
      <w:r w:rsidR="00FF3EB0" w:rsidRPr="006C5359">
        <w:rPr>
          <w:rFonts w:ascii="Arial" w:hAnsi="Arial" w:cs="Arial"/>
          <w:b/>
          <w:color w:val="000000"/>
          <w:sz w:val="22"/>
          <w:szCs w:val="22"/>
          <w:lang w:val="de-DE"/>
        </w:rPr>
        <w:t>-1</w:t>
      </w:r>
      <w:r w:rsidRPr="006C5359">
        <w:rPr>
          <w:rFonts w:ascii="Arial" w:hAnsi="Arial" w:cs="Arial"/>
          <w:b/>
          <w:color w:val="000000"/>
          <w:sz w:val="22"/>
          <w:szCs w:val="22"/>
          <w:lang w:val="de-DE"/>
        </w:rPr>
        <w:t>8</w:t>
      </w:r>
      <w:r w:rsidR="00FF3EB0" w:rsidRPr="006C5359">
        <w:rPr>
          <w:rFonts w:ascii="Arial" w:hAnsi="Arial" w:cs="Arial"/>
          <w:b/>
          <w:color w:val="000000"/>
          <w:sz w:val="22"/>
          <w:szCs w:val="22"/>
          <w:lang w:val="de-DE"/>
        </w:rPr>
        <w:t xml:space="preserve"> Uhr</w:t>
      </w:r>
      <w:r w:rsidR="00170936" w:rsidRPr="006C5359">
        <w:rPr>
          <w:rFonts w:ascii="Arial" w:hAnsi="Arial" w:cs="Arial"/>
          <w:b/>
          <w:color w:val="000000"/>
          <w:sz w:val="22"/>
          <w:szCs w:val="22"/>
          <w:lang w:val="de-DE"/>
        </w:rPr>
        <w:t>:</w:t>
      </w:r>
      <w:r w:rsidR="00FF3EB0" w:rsidRPr="006C5359">
        <w:rPr>
          <w:rFonts w:ascii="Arial" w:hAnsi="Arial" w:cs="Arial"/>
          <w:b/>
          <w:color w:val="000000"/>
          <w:sz w:val="22"/>
          <w:szCs w:val="22"/>
          <w:lang w:val="de-DE"/>
        </w:rPr>
        <w:t xml:space="preserve"> </w:t>
      </w:r>
      <w:r w:rsidRPr="006C5359">
        <w:rPr>
          <w:rFonts w:ascii="Arial" w:hAnsi="Arial" w:cs="Arial"/>
          <w:b/>
          <w:color w:val="000000"/>
          <w:sz w:val="22"/>
          <w:szCs w:val="22"/>
          <w:lang w:val="de-DE"/>
        </w:rPr>
        <w:t>Ole School Beschendorf, Dorfstr. 5, Beschendorf</w:t>
      </w:r>
      <w:r w:rsidR="00FF3EB0" w:rsidRPr="006C5359">
        <w:rPr>
          <w:rFonts w:ascii="Arial" w:hAnsi="Arial" w:cs="Arial"/>
          <w:b/>
          <w:color w:val="000000"/>
          <w:sz w:val="22"/>
          <w:szCs w:val="22"/>
          <w:lang w:val="de-DE"/>
        </w:rPr>
        <w:t>  </w:t>
      </w:r>
    </w:p>
    <w:p w14:paraId="4813E7DD" w14:textId="1C4A0299" w:rsidR="00FF3EB0" w:rsidRPr="006C5359" w:rsidRDefault="00FF3EB0" w:rsidP="00FF3EB0">
      <w:pPr>
        <w:spacing w:line="360" w:lineRule="auto"/>
        <w:rPr>
          <w:rFonts w:ascii="Arial" w:hAnsi="Arial" w:cs="Arial"/>
          <w:b/>
          <w:color w:val="000000"/>
          <w:sz w:val="22"/>
          <w:szCs w:val="22"/>
          <w:lang w:val="de-DE"/>
        </w:rPr>
      </w:pPr>
      <w:r w:rsidRPr="006C5359">
        <w:rPr>
          <w:rFonts w:ascii="Arial" w:hAnsi="Arial" w:cs="Arial"/>
          <w:b/>
          <w:color w:val="000000"/>
          <w:sz w:val="22"/>
          <w:szCs w:val="22"/>
          <w:lang w:val="de-DE"/>
        </w:rPr>
        <w:t xml:space="preserve">Sa. </w:t>
      </w:r>
      <w:r w:rsidR="00B8156A" w:rsidRPr="006C5359">
        <w:rPr>
          <w:rFonts w:ascii="Arial" w:hAnsi="Arial" w:cs="Arial"/>
          <w:b/>
          <w:color w:val="000000"/>
          <w:sz w:val="22"/>
          <w:szCs w:val="22"/>
          <w:lang w:val="de-DE"/>
        </w:rPr>
        <w:t>10</w:t>
      </w:r>
      <w:r w:rsidRPr="006C5359">
        <w:rPr>
          <w:rFonts w:ascii="Arial" w:hAnsi="Arial" w:cs="Arial"/>
          <w:b/>
          <w:color w:val="000000"/>
          <w:sz w:val="22"/>
          <w:szCs w:val="22"/>
          <w:lang w:val="de-DE"/>
        </w:rPr>
        <w:t>.</w:t>
      </w:r>
      <w:r w:rsidR="00B8156A" w:rsidRPr="006C5359">
        <w:rPr>
          <w:rFonts w:ascii="Arial" w:hAnsi="Arial" w:cs="Arial"/>
          <w:b/>
          <w:color w:val="000000"/>
          <w:sz w:val="22"/>
          <w:szCs w:val="22"/>
          <w:lang w:val="de-DE"/>
        </w:rPr>
        <w:t>11</w:t>
      </w:r>
      <w:r w:rsidRPr="006C5359">
        <w:rPr>
          <w:rFonts w:ascii="Arial" w:hAnsi="Arial" w:cs="Arial"/>
          <w:b/>
          <w:color w:val="000000"/>
          <w:sz w:val="22"/>
          <w:szCs w:val="22"/>
          <w:lang w:val="de-DE"/>
        </w:rPr>
        <w:t>.2018, 10-13 Uhr</w:t>
      </w:r>
      <w:r w:rsidR="00170936" w:rsidRPr="006C5359">
        <w:rPr>
          <w:rFonts w:ascii="Arial" w:hAnsi="Arial" w:cs="Arial"/>
          <w:b/>
          <w:color w:val="000000"/>
          <w:sz w:val="22"/>
          <w:szCs w:val="22"/>
          <w:lang w:val="de-DE"/>
        </w:rPr>
        <w:t>:</w:t>
      </w:r>
      <w:r w:rsidRPr="006C5359">
        <w:rPr>
          <w:rFonts w:ascii="Arial" w:hAnsi="Arial" w:cs="Arial"/>
          <w:b/>
          <w:color w:val="000000"/>
          <w:sz w:val="22"/>
          <w:szCs w:val="22"/>
          <w:lang w:val="de-DE"/>
        </w:rPr>
        <w:t xml:space="preserve"> </w:t>
      </w:r>
      <w:r w:rsidR="00B8156A" w:rsidRPr="006C5359">
        <w:rPr>
          <w:rFonts w:ascii="Arial" w:hAnsi="Arial" w:cs="Arial"/>
          <w:b/>
          <w:color w:val="000000"/>
          <w:sz w:val="22"/>
          <w:szCs w:val="22"/>
          <w:lang w:val="de-DE"/>
        </w:rPr>
        <w:t>Klosterkrug Cismar, Bäderstr. 25, Grömitz</w:t>
      </w:r>
      <w:r w:rsidRPr="006C5359">
        <w:rPr>
          <w:rFonts w:ascii="Arial" w:hAnsi="Arial" w:cs="Arial"/>
          <w:b/>
          <w:color w:val="000000"/>
          <w:sz w:val="22"/>
          <w:szCs w:val="22"/>
          <w:lang w:val="de-DE"/>
        </w:rPr>
        <w:t> </w:t>
      </w:r>
    </w:p>
    <w:p w14:paraId="064182CF" w14:textId="77777777" w:rsidR="00170936" w:rsidRPr="00CE390A" w:rsidRDefault="00170936" w:rsidP="00C5273D">
      <w:pPr>
        <w:spacing w:line="360" w:lineRule="auto"/>
        <w:outlineLvl w:val="0"/>
        <w:rPr>
          <w:rFonts w:ascii="Arial" w:hAnsi="Arial" w:cs="Arial"/>
          <w:b/>
          <w:color w:val="000000"/>
          <w:sz w:val="22"/>
          <w:szCs w:val="22"/>
          <w:lang w:val="de-DE"/>
        </w:rPr>
      </w:pPr>
    </w:p>
    <w:p w14:paraId="42C75667" w14:textId="195D1965" w:rsidR="004C5DBF" w:rsidRPr="00CE390A" w:rsidRDefault="004C5DBF" w:rsidP="00C5273D">
      <w:pPr>
        <w:spacing w:line="360" w:lineRule="auto"/>
        <w:outlineLvl w:val="0"/>
        <w:rPr>
          <w:rFonts w:ascii="Arial" w:hAnsi="Arial" w:cs="Arial"/>
          <w:b/>
          <w:color w:val="000000"/>
          <w:sz w:val="22"/>
          <w:szCs w:val="22"/>
          <w:lang w:val="de-DE"/>
        </w:rPr>
      </w:pPr>
      <w:r w:rsidRPr="00CE390A">
        <w:rPr>
          <w:rFonts w:ascii="Arial" w:hAnsi="Arial" w:cs="Arial"/>
          <w:b/>
          <w:color w:val="000000"/>
          <w:sz w:val="22"/>
          <w:szCs w:val="22"/>
          <w:lang w:val="de-DE"/>
        </w:rPr>
        <w:t>Vermarktun</w:t>
      </w:r>
      <w:r w:rsidR="00CE390A" w:rsidRPr="00CE390A">
        <w:rPr>
          <w:rFonts w:ascii="Arial" w:hAnsi="Arial" w:cs="Arial"/>
          <w:b/>
          <w:color w:val="000000"/>
          <w:sz w:val="22"/>
          <w:szCs w:val="22"/>
          <w:lang w:val="de-DE"/>
        </w:rPr>
        <w:t>g</w:t>
      </w:r>
      <w:r w:rsidRPr="00CE390A">
        <w:rPr>
          <w:rFonts w:ascii="Arial" w:hAnsi="Arial" w:cs="Arial"/>
          <w:b/>
          <w:color w:val="000000"/>
          <w:sz w:val="22"/>
          <w:szCs w:val="22"/>
          <w:lang w:val="de-DE"/>
        </w:rPr>
        <w:t>sstart in Aktionsgebiet Neun</w:t>
      </w:r>
    </w:p>
    <w:p w14:paraId="251330D3" w14:textId="5E0929C7" w:rsidR="00D65F19" w:rsidRDefault="004C5DBF" w:rsidP="00C5273D">
      <w:pPr>
        <w:spacing w:line="360" w:lineRule="auto"/>
        <w:outlineLvl w:val="0"/>
        <w:rPr>
          <w:rFonts w:ascii="Arial" w:hAnsi="Arial" w:cs="Arial"/>
          <w:sz w:val="22"/>
          <w:szCs w:val="22"/>
        </w:rPr>
      </w:pPr>
      <w:r w:rsidRPr="00CE390A">
        <w:rPr>
          <w:rFonts w:ascii="Arial" w:hAnsi="Arial" w:cs="Arial"/>
          <w:color w:val="000000"/>
          <w:sz w:val="22"/>
          <w:szCs w:val="22"/>
          <w:lang w:val="de-DE"/>
        </w:rPr>
        <w:t>Am 12. November startet das Glasfaserprojekt mit Dahme, Grube und Riepsdorf bereits in d</w:t>
      </w:r>
      <w:r w:rsidR="00CE390A">
        <w:rPr>
          <w:rFonts w:ascii="Arial" w:hAnsi="Arial" w:cs="Arial"/>
          <w:color w:val="000000"/>
          <w:sz w:val="22"/>
          <w:szCs w:val="22"/>
          <w:lang w:val="de-DE"/>
        </w:rPr>
        <w:t>ie</w:t>
      </w:r>
      <w:r w:rsidRPr="00CE390A">
        <w:rPr>
          <w:rFonts w:ascii="Arial" w:hAnsi="Arial" w:cs="Arial"/>
          <w:color w:val="000000"/>
          <w:sz w:val="22"/>
          <w:szCs w:val="22"/>
          <w:lang w:val="de-DE"/>
        </w:rPr>
        <w:t xml:space="preserve"> neunte Vermarktungs</w:t>
      </w:r>
      <w:r w:rsidR="00CE390A">
        <w:rPr>
          <w:rFonts w:ascii="Arial" w:hAnsi="Arial" w:cs="Arial"/>
          <w:color w:val="000000"/>
          <w:sz w:val="22"/>
          <w:szCs w:val="22"/>
          <w:lang w:val="de-DE"/>
        </w:rPr>
        <w:t>runde</w:t>
      </w:r>
      <w:r w:rsidRPr="00CE390A">
        <w:rPr>
          <w:rFonts w:ascii="Arial" w:hAnsi="Arial" w:cs="Arial"/>
          <w:color w:val="000000"/>
          <w:sz w:val="22"/>
          <w:szCs w:val="22"/>
          <w:lang w:val="de-DE"/>
        </w:rPr>
        <w:t>. In diesen drei Gemeinden haben die Bürgerinnen und Bürger dann bis zum 23. Dezember die einmalige Chance, sich einen kostenlosen Glasfaseranschluss zu sichern.</w:t>
      </w:r>
      <w:r w:rsidRPr="00CE390A">
        <w:rPr>
          <w:rFonts w:ascii="Arial" w:hAnsi="Arial" w:cs="Arial"/>
          <w:color w:val="000000"/>
          <w:sz w:val="22"/>
          <w:szCs w:val="22"/>
          <w:lang w:val="de-DE"/>
        </w:rPr>
        <w:br/>
      </w:r>
      <w:r w:rsidRPr="00CE390A">
        <w:rPr>
          <w:rFonts w:ascii="Arial" w:hAnsi="Arial" w:cs="Arial"/>
          <w:color w:val="000000"/>
          <w:sz w:val="22"/>
          <w:szCs w:val="22"/>
          <w:lang w:val="de-DE"/>
        </w:rPr>
        <w:lastRenderedPageBreak/>
        <w:t xml:space="preserve">Vor dem Vermarktungsstart erhalten alle Einwohnerinnen und Einwohner eine Einladung zu den Informationsveranstaltungen sowie Infomappen mit den vollständigen Vertragsunterlagen. </w:t>
      </w:r>
      <w:r w:rsidRPr="00CE390A">
        <w:rPr>
          <w:rFonts w:ascii="ArialMT" w:hAnsi="ArialMT" w:cs="ArialMT"/>
          <w:sz w:val="22"/>
          <w:szCs w:val="22"/>
          <w:lang w:val="de-DE"/>
        </w:rPr>
        <w:t xml:space="preserve">Die Infopost erhalten ausschließlich die </w:t>
      </w:r>
      <w:r w:rsidR="00CE390A" w:rsidRPr="00CE390A">
        <w:rPr>
          <w:rFonts w:ascii="ArialMT" w:hAnsi="ArialMT" w:cs="ArialMT"/>
          <w:sz w:val="22"/>
          <w:szCs w:val="22"/>
          <w:lang w:val="de-DE"/>
        </w:rPr>
        <w:t>Bürgerinnen</w:t>
      </w:r>
      <w:r w:rsidRPr="00CE390A">
        <w:rPr>
          <w:rFonts w:ascii="ArialMT" w:hAnsi="ArialMT" w:cs="ArialMT"/>
          <w:sz w:val="22"/>
          <w:szCs w:val="22"/>
          <w:lang w:val="de-DE"/>
        </w:rPr>
        <w:t xml:space="preserve"> und </w:t>
      </w:r>
      <w:r w:rsidR="00CE390A" w:rsidRPr="00CE390A">
        <w:rPr>
          <w:rFonts w:ascii="ArialMT" w:hAnsi="ArialMT" w:cs="ArialMT"/>
          <w:sz w:val="22"/>
          <w:szCs w:val="22"/>
          <w:lang w:val="de-DE"/>
        </w:rPr>
        <w:t>Bürger</w:t>
      </w:r>
      <w:r w:rsidRPr="00CE390A">
        <w:rPr>
          <w:rFonts w:ascii="ArialMT" w:hAnsi="ArialMT" w:cs="ArialMT"/>
          <w:sz w:val="22"/>
          <w:szCs w:val="22"/>
          <w:lang w:val="de-DE"/>
        </w:rPr>
        <w:t xml:space="preserve">, die kein Schild mit dem Hinweis „keine Werbung“ an ihren </w:t>
      </w:r>
      <w:r w:rsidR="00CE390A" w:rsidRPr="00CE390A">
        <w:rPr>
          <w:rFonts w:ascii="ArialMT" w:hAnsi="ArialMT" w:cs="ArialMT"/>
          <w:sz w:val="22"/>
          <w:szCs w:val="22"/>
          <w:lang w:val="de-DE"/>
        </w:rPr>
        <w:t>Briefkästen</w:t>
      </w:r>
      <w:r w:rsidRPr="00CE390A">
        <w:rPr>
          <w:rFonts w:ascii="ArialMT" w:hAnsi="ArialMT" w:cs="ArialMT"/>
          <w:sz w:val="22"/>
          <w:szCs w:val="22"/>
          <w:lang w:val="de-DE"/>
        </w:rPr>
        <w:t xml:space="preserve"> haben. Interessenten, die bis Ende November keine Post erhalten haben, </w:t>
      </w:r>
      <w:r w:rsidR="00CE390A">
        <w:rPr>
          <w:rFonts w:ascii="ArialMT" w:hAnsi="ArialMT" w:cs="ArialMT"/>
          <w:sz w:val="22"/>
          <w:szCs w:val="22"/>
          <w:lang w:val="de-DE"/>
        </w:rPr>
        <w:t>k</w:t>
      </w:r>
      <w:r w:rsidR="00CE390A" w:rsidRPr="00CE390A">
        <w:rPr>
          <w:rFonts w:ascii="ArialMT" w:hAnsi="ArialMT" w:cs="ArialMT"/>
          <w:sz w:val="22"/>
          <w:szCs w:val="22"/>
          <w:lang w:val="de-DE"/>
        </w:rPr>
        <w:t>önnen</w:t>
      </w:r>
      <w:r w:rsidRPr="00CE390A">
        <w:rPr>
          <w:rFonts w:ascii="ArialMT" w:hAnsi="ArialMT" w:cs="ArialMT"/>
          <w:sz w:val="22"/>
          <w:szCs w:val="22"/>
          <w:lang w:val="de-DE"/>
        </w:rPr>
        <w:t xml:space="preserve"> sich direkt an TNG wenden, damit ihnen das Infomaterial </w:t>
      </w:r>
      <w:r w:rsidR="00CE390A" w:rsidRPr="00CE390A">
        <w:rPr>
          <w:rFonts w:ascii="ArialMT" w:hAnsi="ArialMT" w:cs="ArialMT"/>
          <w:sz w:val="22"/>
          <w:szCs w:val="22"/>
          <w:lang w:val="de-DE"/>
        </w:rPr>
        <w:t>persönlich</w:t>
      </w:r>
      <w:r w:rsidRPr="00CE390A">
        <w:rPr>
          <w:rFonts w:ascii="ArialMT" w:hAnsi="ArialMT" w:cs="ArialMT"/>
          <w:sz w:val="22"/>
          <w:szCs w:val="22"/>
          <w:lang w:val="de-DE"/>
        </w:rPr>
        <w:t xml:space="preserve"> zugesendet werden kann.</w:t>
      </w:r>
      <w:r w:rsidR="00D65F19" w:rsidRPr="00D65F19">
        <w:rPr>
          <w:rFonts w:ascii="Arial" w:hAnsi="Arial" w:cs="Arial"/>
          <w:sz w:val="22"/>
          <w:szCs w:val="22"/>
        </w:rPr>
        <w:t xml:space="preserve"> </w:t>
      </w:r>
      <w:r w:rsidR="00D65F19">
        <w:rPr>
          <w:rFonts w:ascii="Arial" w:hAnsi="Arial" w:cs="Arial"/>
          <w:sz w:val="22"/>
          <w:szCs w:val="22"/>
        </w:rPr>
        <w:t>D</w:t>
      </w:r>
      <w:r w:rsidR="00D65F19" w:rsidRPr="00D7073A">
        <w:rPr>
          <w:rFonts w:ascii="Arial" w:hAnsi="Arial" w:cs="Arial"/>
          <w:sz w:val="22"/>
          <w:szCs w:val="22"/>
        </w:rPr>
        <w:t xml:space="preserve">ie Bewohnerinnen und Bewohner </w:t>
      </w:r>
      <w:r w:rsidR="00D65F19">
        <w:rPr>
          <w:rFonts w:ascii="Arial" w:hAnsi="Arial" w:cs="Arial"/>
          <w:sz w:val="22"/>
          <w:szCs w:val="22"/>
        </w:rPr>
        <w:t xml:space="preserve">können </w:t>
      </w:r>
      <w:r w:rsidR="00D65F19" w:rsidRPr="00D7073A">
        <w:rPr>
          <w:rFonts w:ascii="Arial" w:hAnsi="Arial" w:cs="Arial"/>
          <w:sz w:val="22"/>
          <w:szCs w:val="22"/>
        </w:rPr>
        <w:t xml:space="preserve">ihren Glasfaseranschluss </w:t>
      </w:r>
      <w:r w:rsidR="00D65F19">
        <w:rPr>
          <w:rFonts w:ascii="Arial" w:hAnsi="Arial" w:cs="Arial"/>
          <w:sz w:val="22"/>
          <w:szCs w:val="22"/>
        </w:rPr>
        <w:t>zudem u</w:t>
      </w:r>
      <w:r w:rsidR="00D65F19" w:rsidRPr="00D7073A">
        <w:rPr>
          <w:rFonts w:ascii="Arial" w:hAnsi="Arial" w:cs="Arial"/>
          <w:sz w:val="22"/>
          <w:szCs w:val="22"/>
        </w:rPr>
        <w:t>nter</w:t>
      </w:r>
      <w:r w:rsidR="00D65F19" w:rsidRPr="00D7073A">
        <w:rPr>
          <w:rFonts w:ascii="Arial" w:hAnsi="Arial" w:cs="Arial"/>
          <w:color w:val="000000" w:themeColor="text1"/>
          <w:sz w:val="22"/>
          <w:szCs w:val="22"/>
        </w:rPr>
        <w:t xml:space="preserve"> </w:t>
      </w:r>
      <w:hyperlink r:id="rId7" w:history="1">
        <w:r w:rsidR="00D65F19" w:rsidRPr="00D7073A">
          <w:rPr>
            <w:rStyle w:val="Hyperlink"/>
            <w:rFonts w:ascii="Arial" w:hAnsi="Arial" w:cs="Arial"/>
            <w:color w:val="000000" w:themeColor="text1"/>
            <w:sz w:val="22"/>
            <w:szCs w:val="22"/>
          </w:rPr>
          <w:t>www.tng.de/onlinebestellung</w:t>
        </w:r>
      </w:hyperlink>
      <w:r w:rsidR="00D65F19" w:rsidRPr="00D7073A">
        <w:rPr>
          <w:rFonts w:ascii="Arial" w:hAnsi="Arial" w:cs="Arial"/>
          <w:sz w:val="22"/>
          <w:szCs w:val="22"/>
        </w:rPr>
        <w:t xml:space="preserve"> </w:t>
      </w:r>
      <w:r w:rsidR="00D65F19">
        <w:rPr>
          <w:rFonts w:ascii="Arial" w:hAnsi="Arial" w:cs="Arial"/>
          <w:sz w:val="22"/>
          <w:szCs w:val="22"/>
        </w:rPr>
        <w:t xml:space="preserve">Rund-um-die-Uhr von zu Hause aus </w:t>
      </w:r>
      <w:r w:rsidR="00D65F19" w:rsidRPr="00D7073A">
        <w:rPr>
          <w:rFonts w:ascii="Arial" w:hAnsi="Arial" w:cs="Arial"/>
          <w:sz w:val="22"/>
          <w:szCs w:val="22"/>
        </w:rPr>
        <w:t>bestellen.</w:t>
      </w:r>
      <w:r w:rsidR="00D65F19">
        <w:rPr>
          <w:rFonts w:ascii="Arial" w:hAnsi="Arial" w:cs="Arial"/>
          <w:sz w:val="22"/>
          <w:szCs w:val="22"/>
        </w:rPr>
        <w:t xml:space="preserve"> </w:t>
      </w:r>
      <w:r w:rsidR="00C5273D">
        <w:rPr>
          <w:rFonts w:ascii="Arial" w:hAnsi="Arial" w:cs="Arial"/>
          <w:sz w:val="22"/>
          <w:szCs w:val="22"/>
        </w:rPr>
        <w:t>Um sich die Glasfaserleitung ins Haus zu holen, muss lediglich der Antrag zum Wunschpaket online ausgefüllt und der</w:t>
      </w:r>
      <w:r w:rsidR="00C5273D" w:rsidRPr="00B06AEE">
        <w:rPr>
          <w:rFonts w:ascii="Arial" w:hAnsi="Arial" w:cs="Arial"/>
          <w:sz w:val="22"/>
          <w:szCs w:val="22"/>
        </w:rPr>
        <w:t xml:space="preserve"> </w:t>
      </w:r>
      <w:r w:rsidR="00C5273D">
        <w:rPr>
          <w:rFonts w:ascii="Arial" w:hAnsi="Arial" w:cs="Arial"/>
          <w:sz w:val="22"/>
          <w:szCs w:val="22"/>
        </w:rPr>
        <w:t xml:space="preserve">Grundstücknutzungsvertrag per Post an die TNG gesendet werden. </w:t>
      </w:r>
      <w:r w:rsidR="00D65F19">
        <w:rPr>
          <w:rFonts w:ascii="Arial" w:hAnsi="Arial" w:cs="Arial"/>
          <w:sz w:val="22"/>
          <w:szCs w:val="22"/>
        </w:rPr>
        <w:t xml:space="preserve">Wer die schnelle und bequeme Online-Bestellung nutzt, sichert sich ein Startguthaben in Höhe von 25 €. </w:t>
      </w:r>
    </w:p>
    <w:p w14:paraId="0D33B294" w14:textId="77777777" w:rsidR="00D65F19" w:rsidRDefault="00D65F19" w:rsidP="00D65F19">
      <w:pPr>
        <w:spacing w:line="360" w:lineRule="auto"/>
        <w:outlineLvl w:val="0"/>
        <w:rPr>
          <w:rFonts w:ascii="Arial" w:hAnsi="Arial" w:cs="Arial"/>
          <w:sz w:val="22"/>
          <w:szCs w:val="22"/>
        </w:rPr>
      </w:pPr>
    </w:p>
    <w:p w14:paraId="2896BB29" w14:textId="1188804C" w:rsidR="00B103DE" w:rsidRPr="006C5359" w:rsidRDefault="00B103DE" w:rsidP="00D65F19">
      <w:pPr>
        <w:spacing w:line="360" w:lineRule="auto"/>
        <w:outlineLvl w:val="0"/>
        <w:rPr>
          <w:rFonts w:ascii="Arial" w:hAnsi="Arial" w:cs="Arial"/>
          <w:b/>
          <w:color w:val="000000"/>
          <w:sz w:val="22"/>
          <w:szCs w:val="22"/>
          <w:lang w:val="de-DE"/>
        </w:rPr>
      </w:pPr>
      <w:r>
        <w:rPr>
          <w:rFonts w:ascii="Arial" w:hAnsi="Arial" w:cs="Arial"/>
          <w:b/>
          <w:color w:val="000000"/>
          <w:sz w:val="22"/>
          <w:szCs w:val="22"/>
          <w:lang w:val="de-DE"/>
        </w:rPr>
        <w:t>Informationsveranstaltungen in Dahme, Grube und Riepsdorf:</w:t>
      </w:r>
      <w:r>
        <w:rPr>
          <w:rFonts w:ascii="Arial" w:hAnsi="Arial" w:cs="Arial"/>
          <w:b/>
          <w:color w:val="000000"/>
          <w:sz w:val="22"/>
          <w:szCs w:val="22"/>
          <w:lang w:val="de-DE"/>
        </w:rPr>
        <w:br/>
      </w:r>
      <w:r w:rsidRPr="00CE390A">
        <w:rPr>
          <w:rFonts w:ascii="Arial" w:hAnsi="Arial" w:cs="Arial"/>
          <w:b/>
          <w:color w:val="000000"/>
          <w:sz w:val="22"/>
          <w:szCs w:val="22"/>
          <w:lang w:val="de-DE"/>
        </w:rPr>
        <w:t xml:space="preserve">Mo. </w:t>
      </w:r>
      <w:r>
        <w:rPr>
          <w:rFonts w:ascii="Arial" w:hAnsi="Arial" w:cs="Arial"/>
          <w:b/>
          <w:color w:val="000000"/>
          <w:sz w:val="22"/>
          <w:szCs w:val="22"/>
          <w:lang w:val="de-DE"/>
        </w:rPr>
        <w:t>12</w:t>
      </w:r>
      <w:r w:rsidRPr="00CE390A">
        <w:rPr>
          <w:rFonts w:ascii="Arial" w:hAnsi="Arial" w:cs="Arial"/>
          <w:b/>
          <w:color w:val="000000"/>
          <w:sz w:val="22"/>
          <w:szCs w:val="22"/>
          <w:lang w:val="de-DE"/>
        </w:rPr>
        <w:t>.11.2018, 19 Uhr</w:t>
      </w:r>
      <w:r w:rsidR="00170936" w:rsidRPr="006C5359">
        <w:rPr>
          <w:rFonts w:ascii="Arial" w:hAnsi="Arial" w:cs="Arial"/>
          <w:b/>
          <w:color w:val="000000"/>
          <w:sz w:val="22"/>
          <w:szCs w:val="22"/>
          <w:lang w:val="de-DE"/>
        </w:rPr>
        <w:t xml:space="preserve">: </w:t>
      </w:r>
      <w:r w:rsidRPr="006C5359">
        <w:rPr>
          <w:rFonts w:ascii="Arial" w:hAnsi="Arial" w:cs="Arial"/>
          <w:b/>
          <w:color w:val="000000"/>
          <w:sz w:val="22"/>
          <w:szCs w:val="22"/>
          <w:lang w:val="de-DE"/>
        </w:rPr>
        <w:t>Haus des Gastes, Wenddorf 1, Grube </w:t>
      </w:r>
    </w:p>
    <w:p w14:paraId="3996EB56" w14:textId="3CAE90DE" w:rsidR="00B103DE" w:rsidRPr="006C5359" w:rsidRDefault="00B103DE" w:rsidP="00D65F19">
      <w:pPr>
        <w:spacing w:line="360" w:lineRule="auto"/>
        <w:rPr>
          <w:rFonts w:ascii="Arial" w:hAnsi="Arial" w:cs="Arial"/>
          <w:b/>
          <w:color w:val="000000"/>
          <w:sz w:val="22"/>
          <w:szCs w:val="22"/>
          <w:lang w:val="de-DE"/>
        </w:rPr>
      </w:pPr>
      <w:r w:rsidRPr="006C5359">
        <w:rPr>
          <w:rFonts w:ascii="Arial" w:hAnsi="Arial" w:cs="Arial"/>
          <w:b/>
          <w:color w:val="000000"/>
          <w:sz w:val="22"/>
          <w:szCs w:val="22"/>
          <w:lang w:val="de-DE"/>
        </w:rPr>
        <w:t>Mi. 14.11.2018, 19 Uhr</w:t>
      </w:r>
      <w:r w:rsidR="00170936" w:rsidRPr="006C5359">
        <w:rPr>
          <w:rFonts w:ascii="Arial" w:hAnsi="Arial" w:cs="Arial"/>
          <w:b/>
          <w:color w:val="000000"/>
          <w:sz w:val="22"/>
          <w:szCs w:val="22"/>
          <w:lang w:val="de-DE"/>
        </w:rPr>
        <w:t>:</w:t>
      </w:r>
      <w:r w:rsidRPr="006C5359">
        <w:rPr>
          <w:rFonts w:ascii="Arial" w:hAnsi="Arial" w:cs="Arial"/>
          <w:b/>
          <w:color w:val="000000"/>
          <w:sz w:val="22"/>
          <w:szCs w:val="22"/>
          <w:lang w:val="de-DE"/>
        </w:rPr>
        <w:t xml:space="preserve"> Kinderhafen, Strandpromenade, Dahme</w:t>
      </w:r>
    </w:p>
    <w:p w14:paraId="6DCF1B1B" w14:textId="0FF86367" w:rsidR="00B103DE" w:rsidRPr="006C5359" w:rsidRDefault="00B103DE" w:rsidP="00D65F19">
      <w:pPr>
        <w:spacing w:line="360" w:lineRule="auto"/>
        <w:rPr>
          <w:rFonts w:ascii="Arial" w:hAnsi="Arial" w:cs="Arial"/>
          <w:b/>
          <w:color w:val="000000"/>
          <w:sz w:val="22"/>
          <w:szCs w:val="22"/>
          <w:lang w:val="de-DE"/>
        </w:rPr>
      </w:pPr>
      <w:r w:rsidRPr="006C5359">
        <w:rPr>
          <w:rFonts w:ascii="Arial" w:hAnsi="Arial" w:cs="Arial"/>
          <w:b/>
          <w:color w:val="000000"/>
          <w:sz w:val="22"/>
          <w:szCs w:val="22"/>
          <w:lang w:val="de-DE"/>
        </w:rPr>
        <w:t>Mo. 19.11.2018, 19 Uhr</w:t>
      </w:r>
      <w:r w:rsidR="00170936" w:rsidRPr="006C5359">
        <w:rPr>
          <w:rFonts w:ascii="Arial" w:hAnsi="Arial" w:cs="Arial"/>
          <w:b/>
          <w:color w:val="000000"/>
          <w:sz w:val="22"/>
          <w:szCs w:val="22"/>
          <w:lang w:val="de-DE"/>
        </w:rPr>
        <w:t>:</w:t>
      </w:r>
      <w:r w:rsidRPr="006C5359">
        <w:rPr>
          <w:rFonts w:ascii="Arial" w:hAnsi="Arial" w:cs="Arial"/>
          <w:b/>
          <w:color w:val="000000"/>
          <w:sz w:val="22"/>
          <w:szCs w:val="22"/>
          <w:lang w:val="de-DE"/>
        </w:rPr>
        <w:t xml:space="preserve"> Gaststätte „Mittelpunkt der Welt“, Hauptstraße 16, Riepsdorf  </w:t>
      </w:r>
    </w:p>
    <w:p w14:paraId="3D4FC4FC" w14:textId="470A1639" w:rsidR="00B103DE" w:rsidRPr="006C5359" w:rsidRDefault="00B103DE" w:rsidP="00D65F19">
      <w:pPr>
        <w:spacing w:line="360" w:lineRule="auto"/>
        <w:rPr>
          <w:rFonts w:ascii="Arial" w:hAnsi="Arial" w:cs="Arial"/>
          <w:b/>
          <w:color w:val="000000"/>
          <w:sz w:val="22"/>
          <w:szCs w:val="22"/>
          <w:lang w:val="de-DE"/>
        </w:rPr>
      </w:pPr>
      <w:r w:rsidRPr="006C5359">
        <w:rPr>
          <w:rFonts w:ascii="Arial" w:hAnsi="Arial" w:cs="Arial"/>
          <w:b/>
          <w:color w:val="000000"/>
          <w:sz w:val="22"/>
          <w:szCs w:val="22"/>
          <w:lang w:val="de-DE"/>
        </w:rPr>
        <w:t>Di. 20.11.2018, 19 Uhr</w:t>
      </w:r>
      <w:r w:rsidR="00170936" w:rsidRPr="006C5359">
        <w:rPr>
          <w:rFonts w:ascii="Arial" w:hAnsi="Arial" w:cs="Arial"/>
          <w:b/>
          <w:color w:val="000000"/>
          <w:sz w:val="22"/>
          <w:szCs w:val="22"/>
          <w:lang w:val="de-DE"/>
        </w:rPr>
        <w:t>:</w:t>
      </w:r>
      <w:r w:rsidRPr="006C5359">
        <w:rPr>
          <w:rFonts w:ascii="Arial" w:hAnsi="Arial" w:cs="Arial"/>
          <w:b/>
          <w:color w:val="000000"/>
          <w:sz w:val="22"/>
          <w:szCs w:val="22"/>
          <w:lang w:val="de-DE"/>
        </w:rPr>
        <w:t xml:space="preserve"> Feuerwehrgerätehaus, Kattenstieg, Riepsdorf Altratjensdorf </w:t>
      </w:r>
    </w:p>
    <w:p w14:paraId="2F27E55C" w14:textId="77777777" w:rsidR="00B103DE" w:rsidRDefault="00B103DE" w:rsidP="004C5DBF">
      <w:pPr>
        <w:spacing w:line="360" w:lineRule="exact"/>
        <w:outlineLvl w:val="0"/>
        <w:rPr>
          <w:rFonts w:ascii="ArialMT" w:hAnsi="ArialMT" w:cs="ArialMT"/>
          <w:sz w:val="22"/>
          <w:szCs w:val="22"/>
          <w:lang w:val="de-DE"/>
        </w:rPr>
      </w:pPr>
    </w:p>
    <w:p w14:paraId="55E12195" w14:textId="66A0151D" w:rsidR="004C5DBF" w:rsidRPr="001323FF" w:rsidRDefault="00CE390A" w:rsidP="0042753B">
      <w:pPr>
        <w:spacing w:line="360" w:lineRule="exact"/>
        <w:outlineLvl w:val="0"/>
        <w:rPr>
          <w:rFonts w:ascii="ArialMT" w:hAnsi="ArialMT" w:cs="ArialMT"/>
          <w:sz w:val="22"/>
          <w:szCs w:val="22"/>
          <w:lang w:val="de-DE"/>
        </w:rPr>
      </w:pPr>
      <w:r w:rsidRPr="00CE390A">
        <w:rPr>
          <w:rFonts w:ascii="ArialMT" w:hAnsi="ArialMT" w:cs="ArialMT"/>
          <w:sz w:val="22"/>
          <w:szCs w:val="22"/>
          <w:lang w:val="de-DE"/>
        </w:rPr>
        <w:t>Alle</w:t>
      </w:r>
      <w:r w:rsidR="004C5DBF" w:rsidRPr="00CE390A">
        <w:rPr>
          <w:rFonts w:ascii="ArialMT" w:hAnsi="ArialMT" w:cs="ArialMT"/>
          <w:sz w:val="22"/>
          <w:szCs w:val="22"/>
          <w:lang w:val="de-DE"/>
        </w:rPr>
        <w:t xml:space="preserve"> Informationen sowie die Veranstaltungstermine sind auch online unter </w:t>
      </w:r>
      <w:hyperlink r:id="rId8" w:history="1">
        <w:r w:rsidR="004C5DBF" w:rsidRPr="00170936">
          <w:rPr>
            <w:rStyle w:val="Hyperlink"/>
            <w:rFonts w:ascii="ArialMT" w:hAnsi="ArialMT" w:cs="ArialMT"/>
            <w:sz w:val="22"/>
            <w:szCs w:val="22"/>
            <w:lang w:val="de-DE"/>
          </w:rPr>
          <w:t>www.tng.de/ostholstein</w:t>
        </w:r>
      </w:hyperlink>
      <w:r w:rsidR="004C5DBF" w:rsidRPr="00CE390A">
        <w:rPr>
          <w:rFonts w:ascii="ArialMT" w:hAnsi="ArialMT" w:cs="ArialMT"/>
          <w:sz w:val="22"/>
          <w:szCs w:val="22"/>
          <w:lang w:val="de-DE"/>
        </w:rPr>
        <w:t xml:space="preserve"> zu finden</w:t>
      </w:r>
      <w:r w:rsidR="00D65F19">
        <w:rPr>
          <w:rFonts w:ascii="ArialMT" w:hAnsi="ArialMT" w:cs="ArialMT"/>
          <w:sz w:val="22"/>
          <w:szCs w:val="22"/>
          <w:lang w:val="de-DE"/>
        </w:rPr>
        <w:t>.</w:t>
      </w:r>
      <w:r w:rsidR="0042753B">
        <w:rPr>
          <w:rFonts w:ascii="ArialMT" w:hAnsi="ArialMT" w:cs="ArialMT"/>
          <w:sz w:val="22"/>
          <w:szCs w:val="22"/>
          <w:lang w:val="de-DE"/>
        </w:rPr>
        <w:t xml:space="preserve"> </w:t>
      </w:r>
    </w:p>
    <w:p w14:paraId="5C43C343" w14:textId="77777777" w:rsidR="004C5DBF" w:rsidRPr="00CE390A" w:rsidRDefault="004C5DBF" w:rsidP="00C00DF3">
      <w:pPr>
        <w:spacing w:line="360" w:lineRule="exact"/>
        <w:outlineLvl w:val="0"/>
        <w:rPr>
          <w:rFonts w:ascii="Arial" w:hAnsi="Arial" w:cs="Arial"/>
          <w:b/>
          <w:color w:val="000000"/>
          <w:sz w:val="22"/>
          <w:szCs w:val="22"/>
          <w:lang w:val="de-DE"/>
        </w:rPr>
      </w:pPr>
    </w:p>
    <w:p w14:paraId="516439AC" w14:textId="3CE16BDC" w:rsidR="0075619B" w:rsidRPr="00CE390A" w:rsidRDefault="00C00DF3" w:rsidP="00C00DF3">
      <w:pPr>
        <w:spacing w:line="360" w:lineRule="exact"/>
        <w:outlineLvl w:val="0"/>
        <w:rPr>
          <w:rFonts w:ascii="Arial" w:hAnsi="Arial" w:cs="Arial"/>
          <w:b/>
          <w:color w:val="000000"/>
          <w:sz w:val="22"/>
          <w:szCs w:val="22"/>
          <w:lang w:val="de-DE"/>
        </w:rPr>
      </w:pPr>
      <w:r w:rsidRPr="00CE390A">
        <w:rPr>
          <w:rFonts w:ascii="Arial" w:hAnsi="Arial" w:cs="Arial"/>
          <w:b/>
          <w:color w:val="000000"/>
          <w:sz w:val="22"/>
          <w:szCs w:val="22"/>
          <w:lang w:val="de-DE"/>
        </w:rPr>
        <w:t>Gemeinsam stark für zukunftssicheres Internet</w:t>
      </w:r>
    </w:p>
    <w:p w14:paraId="622B20B9" w14:textId="4A0E4DF5" w:rsidR="004C5DBF" w:rsidRPr="00CE390A" w:rsidRDefault="004C5DBF" w:rsidP="004C5DBF">
      <w:pPr>
        <w:spacing w:line="360" w:lineRule="exact"/>
        <w:rPr>
          <w:rFonts w:ascii="Arial" w:hAnsi="Arial" w:cs="Arial"/>
          <w:color w:val="000000"/>
          <w:sz w:val="22"/>
          <w:szCs w:val="22"/>
          <w:lang w:val="de-DE"/>
        </w:rPr>
      </w:pPr>
      <w:r w:rsidRPr="00CE390A">
        <w:rPr>
          <w:rFonts w:ascii="Arial" w:hAnsi="Arial" w:cs="Arial"/>
          <w:color w:val="000000"/>
          <w:sz w:val="22"/>
          <w:szCs w:val="22"/>
          <w:lang w:val="de-DE"/>
        </w:rPr>
        <w:t xml:space="preserve">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 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wird diese auch in allen Gebieten bis Mitte 2019 abschließen. Für die Vorvermarktungen in allen Gemeinden wird Ostholstein in einzelne Aktionsgebiete unterteilt, in denen Vorvermarktungen über einen Zeitraum von fünf bis sechs Wochen durchgeführt werden. In mehr als der Hälfte der Gemeinden ist die Vorvermarktung bereits erfolgreich abgeschlossen. Hier haben sich die Bürgerinnen und Bürger ihre Glasfaseranschlüsse schon gesichert. </w:t>
      </w:r>
    </w:p>
    <w:p w14:paraId="41F2068A" w14:textId="4EB7F935" w:rsidR="00AD2892" w:rsidRPr="00CE390A" w:rsidRDefault="00AD2892" w:rsidP="004101DF">
      <w:pPr>
        <w:pStyle w:val="Text"/>
        <w:spacing w:line="360" w:lineRule="exact"/>
        <w:rPr>
          <w:rFonts w:ascii="Arial" w:hAnsi="Arial" w:cs="Arial"/>
        </w:rPr>
      </w:pPr>
      <w:bookmarkStart w:id="0" w:name="_GoBack"/>
      <w:bookmarkEnd w:id="0"/>
    </w:p>
    <w:sectPr w:rsidR="00AD2892" w:rsidRPr="00CE390A"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7FC0" w14:textId="77777777" w:rsidR="00B624E8" w:rsidRDefault="00B624E8">
      <w:r>
        <w:separator/>
      </w:r>
    </w:p>
  </w:endnote>
  <w:endnote w:type="continuationSeparator" w:id="0">
    <w:p w14:paraId="34DCE847" w14:textId="77777777" w:rsidR="00B624E8" w:rsidRDefault="00B6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3511" w14:textId="77777777" w:rsidR="00B624E8" w:rsidRDefault="00B624E8">
      <w:r>
        <w:separator/>
      </w:r>
    </w:p>
  </w:footnote>
  <w:footnote w:type="continuationSeparator" w:id="0">
    <w:p w14:paraId="5DF3A715" w14:textId="77777777" w:rsidR="00B624E8" w:rsidRDefault="00B6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443C"/>
    <w:rsid w:val="00020096"/>
    <w:rsid w:val="00020FCA"/>
    <w:rsid w:val="00023FD2"/>
    <w:rsid w:val="00037250"/>
    <w:rsid w:val="00040B7D"/>
    <w:rsid w:val="0004709E"/>
    <w:rsid w:val="00055FF8"/>
    <w:rsid w:val="00071D17"/>
    <w:rsid w:val="0007733B"/>
    <w:rsid w:val="000825F3"/>
    <w:rsid w:val="00094382"/>
    <w:rsid w:val="000D3818"/>
    <w:rsid w:val="00113AFA"/>
    <w:rsid w:val="001166A7"/>
    <w:rsid w:val="00117335"/>
    <w:rsid w:val="001323FF"/>
    <w:rsid w:val="001445F5"/>
    <w:rsid w:val="00147594"/>
    <w:rsid w:val="00156E72"/>
    <w:rsid w:val="0015741E"/>
    <w:rsid w:val="00161233"/>
    <w:rsid w:val="00170936"/>
    <w:rsid w:val="00174E40"/>
    <w:rsid w:val="00175F47"/>
    <w:rsid w:val="00185AD3"/>
    <w:rsid w:val="001A508D"/>
    <w:rsid w:val="001A7F2B"/>
    <w:rsid w:val="001C6BC0"/>
    <w:rsid w:val="001D2C7B"/>
    <w:rsid w:val="001D4DB3"/>
    <w:rsid w:val="001E3E54"/>
    <w:rsid w:val="001F26B8"/>
    <w:rsid w:val="0021444B"/>
    <w:rsid w:val="002301E5"/>
    <w:rsid w:val="00231F06"/>
    <w:rsid w:val="00246A43"/>
    <w:rsid w:val="002635D8"/>
    <w:rsid w:val="00276388"/>
    <w:rsid w:val="00283647"/>
    <w:rsid w:val="002A73CE"/>
    <w:rsid w:val="002D6D33"/>
    <w:rsid w:val="002E1D59"/>
    <w:rsid w:val="002E79AD"/>
    <w:rsid w:val="002F1910"/>
    <w:rsid w:val="002F6768"/>
    <w:rsid w:val="00310D9A"/>
    <w:rsid w:val="00316879"/>
    <w:rsid w:val="003217D5"/>
    <w:rsid w:val="003253F9"/>
    <w:rsid w:val="003321CE"/>
    <w:rsid w:val="00347377"/>
    <w:rsid w:val="00360025"/>
    <w:rsid w:val="0036790A"/>
    <w:rsid w:val="00375E7D"/>
    <w:rsid w:val="00397BF1"/>
    <w:rsid w:val="003B7191"/>
    <w:rsid w:val="003D16B2"/>
    <w:rsid w:val="003E33FE"/>
    <w:rsid w:val="003E3428"/>
    <w:rsid w:val="003E445D"/>
    <w:rsid w:val="00401712"/>
    <w:rsid w:val="004032EF"/>
    <w:rsid w:val="00403A03"/>
    <w:rsid w:val="00407BB9"/>
    <w:rsid w:val="004101DF"/>
    <w:rsid w:val="00420591"/>
    <w:rsid w:val="0042753B"/>
    <w:rsid w:val="00431C41"/>
    <w:rsid w:val="00472AED"/>
    <w:rsid w:val="00473C33"/>
    <w:rsid w:val="00482AFC"/>
    <w:rsid w:val="00484D43"/>
    <w:rsid w:val="00491769"/>
    <w:rsid w:val="0049448E"/>
    <w:rsid w:val="004A41CA"/>
    <w:rsid w:val="004B37EB"/>
    <w:rsid w:val="004B4F83"/>
    <w:rsid w:val="004B55C6"/>
    <w:rsid w:val="004C2511"/>
    <w:rsid w:val="004C5DBF"/>
    <w:rsid w:val="004C74F0"/>
    <w:rsid w:val="004D2BDD"/>
    <w:rsid w:val="004D38D2"/>
    <w:rsid w:val="004D6179"/>
    <w:rsid w:val="004E0EC3"/>
    <w:rsid w:val="004E5039"/>
    <w:rsid w:val="004F3115"/>
    <w:rsid w:val="00505FE7"/>
    <w:rsid w:val="00507C0E"/>
    <w:rsid w:val="005247A4"/>
    <w:rsid w:val="00532103"/>
    <w:rsid w:val="005639BC"/>
    <w:rsid w:val="005736B7"/>
    <w:rsid w:val="005928A0"/>
    <w:rsid w:val="00594EF1"/>
    <w:rsid w:val="005A019A"/>
    <w:rsid w:val="005A2644"/>
    <w:rsid w:val="005A2E42"/>
    <w:rsid w:val="005B5161"/>
    <w:rsid w:val="005C5160"/>
    <w:rsid w:val="005D0DDF"/>
    <w:rsid w:val="005E2BCF"/>
    <w:rsid w:val="005F2F61"/>
    <w:rsid w:val="00632D04"/>
    <w:rsid w:val="00633D2C"/>
    <w:rsid w:val="00641DA5"/>
    <w:rsid w:val="00650371"/>
    <w:rsid w:val="00653D75"/>
    <w:rsid w:val="00664E79"/>
    <w:rsid w:val="006731E5"/>
    <w:rsid w:val="00677A8D"/>
    <w:rsid w:val="00686E78"/>
    <w:rsid w:val="00687753"/>
    <w:rsid w:val="006A5D51"/>
    <w:rsid w:val="006B0AEE"/>
    <w:rsid w:val="006B397B"/>
    <w:rsid w:val="006B3E4F"/>
    <w:rsid w:val="006C5359"/>
    <w:rsid w:val="006D4A37"/>
    <w:rsid w:val="006E5C29"/>
    <w:rsid w:val="00703347"/>
    <w:rsid w:val="00704DC3"/>
    <w:rsid w:val="00713097"/>
    <w:rsid w:val="0074204B"/>
    <w:rsid w:val="007542F9"/>
    <w:rsid w:val="00755370"/>
    <w:rsid w:val="0075619B"/>
    <w:rsid w:val="007600B4"/>
    <w:rsid w:val="00775339"/>
    <w:rsid w:val="00793420"/>
    <w:rsid w:val="00796C5E"/>
    <w:rsid w:val="00797770"/>
    <w:rsid w:val="007A6BC4"/>
    <w:rsid w:val="007C0DEA"/>
    <w:rsid w:val="007C22A1"/>
    <w:rsid w:val="007C2F99"/>
    <w:rsid w:val="00800DFA"/>
    <w:rsid w:val="00805D81"/>
    <w:rsid w:val="00806892"/>
    <w:rsid w:val="00815E10"/>
    <w:rsid w:val="0081600B"/>
    <w:rsid w:val="00820F7C"/>
    <w:rsid w:val="00830CFA"/>
    <w:rsid w:val="00833E9A"/>
    <w:rsid w:val="00834A71"/>
    <w:rsid w:val="0083509F"/>
    <w:rsid w:val="0084618B"/>
    <w:rsid w:val="00850861"/>
    <w:rsid w:val="00865117"/>
    <w:rsid w:val="0086601E"/>
    <w:rsid w:val="008804EF"/>
    <w:rsid w:val="00880CEB"/>
    <w:rsid w:val="0088575A"/>
    <w:rsid w:val="00885C2B"/>
    <w:rsid w:val="0088695B"/>
    <w:rsid w:val="00893DA4"/>
    <w:rsid w:val="008965A2"/>
    <w:rsid w:val="0089686D"/>
    <w:rsid w:val="008A6A14"/>
    <w:rsid w:val="008C31D8"/>
    <w:rsid w:val="008D2401"/>
    <w:rsid w:val="008E6D2B"/>
    <w:rsid w:val="008E7DAE"/>
    <w:rsid w:val="008F56E1"/>
    <w:rsid w:val="00907A70"/>
    <w:rsid w:val="00917F12"/>
    <w:rsid w:val="00922F61"/>
    <w:rsid w:val="00935195"/>
    <w:rsid w:val="0094315E"/>
    <w:rsid w:val="009441A5"/>
    <w:rsid w:val="00947D26"/>
    <w:rsid w:val="009618EB"/>
    <w:rsid w:val="00966203"/>
    <w:rsid w:val="009675BD"/>
    <w:rsid w:val="009715AD"/>
    <w:rsid w:val="00972509"/>
    <w:rsid w:val="00972B52"/>
    <w:rsid w:val="00973FBC"/>
    <w:rsid w:val="009B3130"/>
    <w:rsid w:val="009B5037"/>
    <w:rsid w:val="009B7711"/>
    <w:rsid w:val="009D20CF"/>
    <w:rsid w:val="009D5E50"/>
    <w:rsid w:val="009E08BC"/>
    <w:rsid w:val="009F2799"/>
    <w:rsid w:val="009F66FD"/>
    <w:rsid w:val="00A0257F"/>
    <w:rsid w:val="00A027E9"/>
    <w:rsid w:val="00A22EB4"/>
    <w:rsid w:val="00A2547F"/>
    <w:rsid w:val="00A64FBE"/>
    <w:rsid w:val="00A7120D"/>
    <w:rsid w:val="00A74BCD"/>
    <w:rsid w:val="00A93DE9"/>
    <w:rsid w:val="00AA705E"/>
    <w:rsid w:val="00AC3465"/>
    <w:rsid w:val="00AC46A1"/>
    <w:rsid w:val="00AD2892"/>
    <w:rsid w:val="00AF0040"/>
    <w:rsid w:val="00AF0C5B"/>
    <w:rsid w:val="00AF40E1"/>
    <w:rsid w:val="00B01D16"/>
    <w:rsid w:val="00B052B3"/>
    <w:rsid w:val="00B05DC7"/>
    <w:rsid w:val="00B06AFF"/>
    <w:rsid w:val="00B103DE"/>
    <w:rsid w:val="00B366DB"/>
    <w:rsid w:val="00B53761"/>
    <w:rsid w:val="00B624E8"/>
    <w:rsid w:val="00B64819"/>
    <w:rsid w:val="00B80110"/>
    <w:rsid w:val="00B811A0"/>
    <w:rsid w:val="00B8156A"/>
    <w:rsid w:val="00B9599C"/>
    <w:rsid w:val="00B96CA5"/>
    <w:rsid w:val="00B9737C"/>
    <w:rsid w:val="00BB44A9"/>
    <w:rsid w:val="00BC08C2"/>
    <w:rsid w:val="00BE630B"/>
    <w:rsid w:val="00BF28F2"/>
    <w:rsid w:val="00BF300E"/>
    <w:rsid w:val="00C00DF3"/>
    <w:rsid w:val="00C01943"/>
    <w:rsid w:val="00C0749F"/>
    <w:rsid w:val="00C176E7"/>
    <w:rsid w:val="00C302EA"/>
    <w:rsid w:val="00C5273D"/>
    <w:rsid w:val="00C53EB2"/>
    <w:rsid w:val="00C558F7"/>
    <w:rsid w:val="00C67751"/>
    <w:rsid w:val="00C74EFA"/>
    <w:rsid w:val="00C83FC0"/>
    <w:rsid w:val="00C92D58"/>
    <w:rsid w:val="00CB2772"/>
    <w:rsid w:val="00CB4241"/>
    <w:rsid w:val="00CB60D3"/>
    <w:rsid w:val="00CD09CE"/>
    <w:rsid w:val="00CD48F1"/>
    <w:rsid w:val="00CE390A"/>
    <w:rsid w:val="00CF3463"/>
    <w:rsid w:val="00D00173"/>
    <w:rsid w:val="00D00377"/>
    <w:rsid w:val="00D30B47"/>
    <w:rsid w:val="00D31F3B"/>
    <w:rsid w:val="00D4048E"/>
    <w:rsid w:val="00D410E1"/>
    <w:rsid w:val="00D43223"/>
    <w:rsid w:val="00D5274D"/>
    <w:rsid w:val="00D540EE"/>
    <w:rsid w:val="00D54FA0"/>
    <w:rsid w:val="00D552A7"/>
    <w:rsid w:val="00D65F19"/>
    <w:rsid w:val="00D7772F"/>
    <w:rsid w:val="00D777CD"/>
    <w:rsid w:val="00D942A3"/>
    <w:rsid w:val="00D944A0"/>
    <w:rsid w:val="00DA40BD"/>
    <w:rsid w:val="00DB126F"/>
    <w:rsid w:val="00DC6177"/>
    <w:rsid w:val="00DD1430"/>
    <w:rsid w:val="00DD1D33"/>
    <w:rsid w:val="00DE1CC0"/>
    <w:rsid w:val="00DE35E0"/>
    <w:rsid w:val="00DF15FB"/>
    <w:rsid w:val="00E00A58"/>
    <w:rsid w:val="00E019CC"/>
    <w:rsid w:val="00E0269C"/>
    <w:rsid w:val="00E06F1F"/>
    <w:rsid w:val="00E07D53"/>
    <w:rsid w:val="00E10355"/>
    <w:rsid w:val="00E279DE"/>
    <w:rsid w:val="00E3214E"/>
    <w:rsid w:val="00E334BE"/>
    <w:rsid w:val="00E4111A"/>
    <w:rsid w:val="00E41176"/>
    <w:rsid w:val="00E418A1"/>
    <w:rsid w:val="00E4357F"/>
    <w:rsid w:val="00E61A9C"/>
    <w:rsid w:val="00E6374D"/>
    <w:rsid w:val="00E64D12"/>
    <w:rsid w:val="00E709EE"/>
    <w:rsid w:val="00E806EA"/>
    <w:rsid w:val="00E84B20"/>
    <w:rsid w:val="00E86AA5"/>
    <w:rsid w:val="00E90EF1"/>
    <w:rsid w:val="00E97612"/>
    <w:rsid w:val="00EA366D"/>
    <w:rsid w:val="00EA7B38"/>
    <w:rsid w:val="00EB051E"/>
    <w:rsid w:val="00EC0985"/>
    <w:rsid w:val="00EC69CE"/>
    <w:rsid w:val="00ED0B63"/>
    <w:rsid w:val="00ED642F"/>
    <w:rsid w:val="00EE78FD"/>
    <w:rsid w:val="00F133D7"/>
    <w:rsid w:val="00F1666D"/>
    <w:rsid w:val="00F223C9"/>
    <w:rsid w:val="00F3402A"/>
    <w:rsid w:val="00F4232A"/>
    <w:rsid w:val="00F430DF"/>
    <w:rsid w:val="00F44FB8"/>
    <w:rsid w:val="00F523DE"/>
    <w:rsid w:val="00F555E6"/>
    <w:rsid w:val="00F6651D"/>
    <w:rsid w:val="00F66DDC"/>
    <w:rsid w:val="00F7633C"/>
    <w:rsid w:val="00F77352"/>
    <w:rsid w:val="00F8243B"/>
    <w:rsid w:val="00F94BA2"/>
    <w:rsid w:val="00FC1866"/>
    <w:rsid w:val="00FC513B"/>
    <w:rsid w:val="00FD087B"/>
    <w:rsid w:val="00FD1173"/>
    <w:rsid w:val="00FD55A1"/>
    <w:rsid w:val="00FD65E2"/>
    <w:rsid w:val="00FD6F28"/>
    <w:rsid w:val="00FE326B"/>
    <w:rsid w:val="00FE5190"/>
    <w:rsid w:val="00FE7012"/>
    <w:rsid w:val="00FF0149"/>
    <w:rsid w:val="00FF3EB0"/>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36A98F18-BC9F-9047-B122-C7813681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semiHidden/>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Users/mbischoff/Library/Containers/com.apple.mail/Data/Library/Mail%20Downloads/A43D24B2-A517-44EC-B685-A83E75555825/www.tng.de/ostholstein" TargetMode="External"/><Relationship Id="rId3" Type="http://schemas.openxmlformats.org/officeDocument/2006/relationships/settings" Target="settings.xml"/><Relationship Id="rId7" Type="http://schemas.openxmlformats.org/officeDocument/2006/relationships/hyperlink" Target="http://www.tng.de/onlinebestell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2018-04-09T14:05:00Z</cp:lastPrinted>
  <dcterms:created xsi:type="dcterms:W3CDTF">2018-11-02T14:58:00Z</dcterms:created>
  <dcterms:modified xsi:type="dcterms:W3CDTF">2018-11-02T14:58:00Z</dcterms:modified>
</cp:coreProperties>
</file>